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DCD0" w14:textId="77777777" w:rsidR="008F5EF1" w:rsidRDefault="008F5EF1" w:rsidP="008F5EF1">
      <w:pPr>
        <w:rPr>
          <w:rFonts w:ascii="Avenir Next LT Pro" w:hAnsi="Avenir Next LT Pro"/>
          <w:sz w:val="24"/>
          <w:szCs w:val="24"/>
        </w:rPr>
      </w:pPr>
    </w:p>
    <w:p w14:paraId="43D86C90" w14:textId="5F8BEB26" w:rsidR="00722147" w:rsidRDefault="00722147" w:rsidP="008F5EF1">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upport</w:t>
      </w:r>
      <w:r w:rsidR="0081032A">
        <w:rPr>
          <w:rFonts w:ascii="Avenir Next LT Pro" w:hAnsi="Avenir Next LT Pro"/>
          <w:b/>
          <w:bCs/>
          <w:color w:val="000000" w:themeColor="text1"/>
          <w:sz w:val="24"/>
          <w:szCs w:val="24"/>
        </w:rPr>
        <w:t xml:space="preserve"> House </w:t>
      </w:r>
      <w:r w:rsidR="003128D1">
        <w:rPr>
          <w:rFonts w:ascii="Avenir Next LT Pro" w:hAnsi="Avenir Next LT Pro"/>
          <w:b/>
          <w:bCs/>
          <w:color w:val="000000" w:themeColor="text1"/>
          <w:sz w:val="24"/>
          <w:szCs w:val="24"/>
        </w:rPr>
        <w:t xml:space="preserve">Bill </w:t>
      </w:r>
      <w:r w:rsidR="0081032A">
        <w:rPr>
          <w:rFonts w:ascii="Avenir Next LT Pro" w:hAnsi="Avenir Next LT Pro"/>
          <w:b/>
          <w:bCs/>
          <w:color w:val="000000" w:themeColor="text1"/>
          <w:sz w:val="24"/>
          <w:szCs w:val="24"/>
        </w:rPr>
        <w:t>248</w:t>
      </w:r>
      <w:r w:rsidR="007A7FBC">
        <w:rPr>
          <w:rFonts w:ascii="Avenir Next LT Pro" w:hAnsi="Avenir Next LT Pro"/>
          <w:b/>
          <w:bCs/>
          <w:color w:val="000000" w:themeColor="text1"/>
          <w:sz w:val="24"/>
          <w:szCs w:val="24"/>
        </w:rPr>
        <w:t>6</w:t>
      </w:r>
    </w:p>
    <w:p w14:paraId="60C9A61B" w14:textId="2C047B57" w:rsidR="00722147" w:rsidRPr="00722147" w:rsidRDefault="00927B36" w:rsidP="00FC35D3">
      <w:pPr>
        <w:jc w:val="both"/>
        <w:rPr>
          <w:rFonts w:ascii="Avenir Next LT Pro" w:hAnsi="Avenir Next LT Pro" w:cs="Arial"/>
          <w:color w:val="000000" w:themeColor="text1"/>
          <w:sz w:val="24"/>
          <w:szCs w:val="24"/>
          <w:bdr w:val="none" w:sz="0" w:space="0" w:color="auto" w:frame="1"/>
        </w:rPr>
      </w:pPr>
      <w:r>
        <w:rPr>
          <w:rFonts w:ascii="Avenir Next LT Pro" w:hAnsi="Avenir Next LT Pro" w:cs="Calibri"/>
          <w:color w:val="444444"/>
          <w:sz w:val="24"/>
          <w:szCs w:val="24"/>
          <w:shd w:val="clear" w:color="auto" w:fill="FFFFFF"/>
        </w:rPr>
        <w:t xml:space="preserve">This bill provides for the restoration of a parent-child relationship in cases where </w:t>
      </w:r>
      <w:r w:rsidR="00DF714B">
        <w:rPr>
          <w:rFonts w:ascii="Avenir Next LT Pro" w:hAnsi="Avenir Next LT Pro" w:cs="Calibri"/>
          <w:color w:val="444444"/>
          <w:sz w:val="24"/>
          <w:szCs w:val="24"/>
          <w:shd w:val="clear" w:color="auto" w:fill="FFFFFF"/>
        </w:rPr>
        <w:t>a child has been stuck in foster care</w:t>
      </w:r>
      <w:r w:rsidR="00F75FF4">
        <w:rPr>
          <w:rFonts w:ascii="Avenir Next LT Pro" w:hAnsi="Avenir Next LT Pro" w:cs="Calibri"/>
          <w:color w:val="444444"/>
          <w:sz w:val="24"/>
          <w:szCs w:val="24"/>
          <w:shd w:val="clear" w:color="auto" w:fill="FFFFFF"/>
        </w:rPr>
        <w:t xml:space="preserve">. This bill is an option for children </w:t>
      </w:r>
      <w:r w:rsidR="002422C0">
        <w:rPr>
          <w:rFonts w:ascii="Avenir Next LT Pro" w:hAnsi="Avenir Next LT Pro" w:cs="Calibri"/>
          <w:color w:val="444444"/>
          <w:sz w:val="24"/>
          <w:szCs w:val="24"/>
          <w:shd w:val="clear" w:color="auto" w:fill="FFFFFF"/>
        </w:rPr>
        <w:t xml:space="preserve">who are </w:t>
      </w:r>
      <w:r w:rsidR="00F162D6">
        <w:rPr>
          <w:rFonts w:ascii="Avenir Next LT Pro" w:hAnsi="Avenir Next LT Pro" w:cs="Calibri"/>
          <w:color w:val="444444"/>
          <w:sz w:val="24"/>
          <w:szCs w:val="24"/>
          <w:shd w:val="clear" w:color="auto" w:fill="FFFFFF"/>
        </w:rPr>
        <w:t>unlikely to find a permanent hom</w:t>
      </w:r>
      <w:r w:rsidR="00267131">
        <w:rPr>
          <w:rFonts w:ascii="Avenir Next LT Pro" w:hAnsi="Avenir Next LT Pro" w:cs="Calibri"/>
          <w:color w:val="444444"/>
          <w:sz w:val="24"/>
          <w:szCs w:val="24"/>
          <w:shd w:val="clear" w:color="auto" w:fill="FFFFFF"/>
        </w:rPr>
        <w:t>e</w:t>
      </w:r>
      <w:r w:rsidR="00F75FF4">
        <w:rPr>
          <w:rFonts w:ascii="Avenir Next LT Pro" w:hAnsi="Avenir Next LT Pro" w:cs="Calibri"/>
          <w:color w:val="444444"/>
          <w:sz w:val="24"/>
          <w:szCs w:val="24"/>
          <w:shd w:val="clear" w:color="auto" w:fill="FFFFFF"/>
        </w:rPr>
        <w:t>, even after diligent searches or a permanent placement,</w:t>
      </w:r>
      <w:r w:rsidR="00F162D6">
        <w:rPr>
          <w:rFonts w:ascii="Avenir Next LT Pro" w:hAnsi="Avenir Next LT Pro" w:cs="Calibri"/>
          <w:color w:val="444444"/>
          <w:sz w:val="24"/>
          <w:szCs w:val="24"/>
          <w:shd w:val="clear" w:color="auto" w:fill="FFFFFF"/>
        </w:rPr>
        <w:t xml:space="preserve"> </w:t>
      </w:r>
      <w:r w:rsidR="00267131">
        <w:rPr>
          <w:rFonts w:ascii="Avenir Next LT Pro" w:hAnsi="Avenir Next LT Pro" w:cs="Calibri"/>
          <w:color w:val="444444"/>
          <w:sz w:val="24"/>
          <w:szCs w:val="24"/>
          <w:shd w:val="clear" w:color="auto" w:fill="FFFFFF"/>
        </w:rPr>
        <w:t>u</w:t>
      </w:r>
      <w:r w:rsidR="00F162D6">
        <w:rPr>
          <w:rFonts w:ascii="Avenir Next LT Pro" w:hAnsi="Avenir Next LT Pro" w:cs="Calibri"/>
          <w:color w:val="444444"/>
          <w:sz w:val="24"/>
          <w:szCs w:val="24"/>
          <w:shd w:val="clear" w:color="auto" w:fill="FFFFFF"/>
        </w:rPr>
        <w:t>nless the parent-child relationship is restored.</w:t>
      </w:r>
      <w:r w:rsidR="00267131">
        <w:rPr>
          <w:rFonts w:ascii="Avenir Next LT Pro" w:hAnsi="Avenir Next LT Pro" w:cs="Calibri"/>
          <w:color w:val="444444"/>
          <w:sz w:val="24"/>
          <w:szCs w:val="24"/>
          <w:shd w:val="clear" w:color="auto" w:fill="FFFFFF"/>
        </w:rPr>
        <w:t xml:space="preserve"> The</w:t>
      </w:r>
      <w:r w:rsidR="00963D39">
        <w:rPr>
          <w:rFonts w:ascii="Avenir Next LT Pro" w:hAnsi="Avenir Next LT Pro" w:cs="Calibri"/>
          <w:color w:val="444444"/>
          <w:sz w:val="24"/>
          <w:szCs w:val="24"/>
          <w:shd w:val="clear" w:color="auto" w:fill="FFFFFF"/>
        </w:rPr>
        <w:t xml:space="preserve"> </w:t>
      </w:r>
      <w:r w:rsidR="00267131">
        <w:rPr>
          <w:rFonts w:ascii="Avenir Next LT Pro" w:hAnsi="Avenir Next LT Pro" w:cs="Calibri"/>
          <w:color w:val="444444"/>
          <w:sz w:val="24"/>
          <w:szCs w:val="24"/>
          <w:shd w:val="clear" w:color="auto" w:fill="FFFFFF"/>
        </w:rPr>
        <w:t xml:space="preserve">bill provides a process through which the courts can restore the parent-child relationship </w:t>
      </w:r>
      <w:r w:rsidR="00963D39">
        <w:rPr>
          <w:rFonts w:ascii="Avenir Next LT Pro" w:hAnsi="Avenir Next LT Pro" w:cs="Calibri"/>
          <w:color w:val="444444"/>
          <w:sz w:val="24"/>
          <w:szCs w:val="24"/>
          <w:shd w:val="clear" w:color="auto" w:fill="FFFFFF"/>
        </w:rPr>
        <w:t>after a trial in-home placement</w:t>
      </w:r>
      <w:r w:rsidR="00D24333">
        <w:rPr>
          <w:rFonts w:ascii="Avenir Next LT Pro" w:hAnsi="Avenir Next LT Pro" w:cs="Calibri"/>
          <w:color w:val="444444"/>
          <w:sz w:val="24"/>
          <w:szCs w:val="24"/>
          <w:shd w:val="clear" w:color="auto" w:fill="FFFFFF"/>
        </w:rPr>
        <w:t>,</w:t>
      </w:r>
      <w:r w:rsidR="00963D39">
        <w:rPr>
          <w:rFonts w:ascii="Avenir Next LT Pro" w:hAnsi="Avenir Next LT Pro" w:cs="Calibri"/>
          <w:color w:val="444444"/>
          <w:sz w:val="24"/>
          <w:szCs w:val="24"/>
          <w:shd w:val="clear" w:color="auto" w:fill="FFFFFF"/>
        </w:rPr>
        <w:t xml:space="preserve"> a showing of sufficient remediation</w:t>
      </w:r>
      <w:r w:rsidR="00D24333">
        <w:rPr>
          <w:rFonts w:ascii="Avenir Next LT Pro" w:hAnsi="Avenir Next LT Pro" w:cs="Calibri"/>
          <w:color w:val="444444"/>
          <w:sz w:val="24"/>
          <w:szCs w:val="24"/>
          <w:shd w:val="clear" w:color="auto" w:fill="FFFFFF"/>
        </w:rPr>
        <w:t>,</w:t>
      </w:r>
      <w:r w:rsidR="007A35D6">
        <w:rPr>
          <w:rFonts w:ascii="Avenir Next LT Pro" w:hAnsi="Avenir Next LT Pro" w:cs="Calibri"/>
          <w:color w:val="444444"/>
          <w:sz w:val="24"/>
          <w:szCs w:val="24"/>
          <w:shd w:val="clear" w:color="auto" w:fill="FFFFFF"/>
        </w:rPr>
        <w:t xml:space="preserve"> the ability and willingness of the parent to properly care for the child, </w:t>
      </w:r>
      <w:r w:rsidR="00D24333">
        <w:rPr>
          <w:rFonts w:ascii="Avenir Next LT Pro" w:hAnsi="Avenir Next LT Pro" w:cs="Calibri"/>
          <w:color w:val="444444"/>
          <w:sz w:val="24"/>
          <w:szCs w:val="24"/>
          <w:shd w:val="clear" w:color="auto" w:fill="FFFFFF"/>
        </w:rPr>
        <w:t xml:space="preserve">and </w:t>
      </w:r>
      <w:r w:rsidR="004A5203">
        <w:rPr>
          <w:rFonts w:ascii="Avenir Next LT Pro" w:hAnsi="Avenir Next LT Pro" w:cs="Calibri"/>
          <w:color w:val="444444"/>
          <w:sz w:val="24"/>
          <w:szCs w:val="24"/>
          <w:shd w:val="clear" w:color="auto" w:fill="FFFFFF"/>
        </w:rPr>
        <w:t xml:space="preserve">clear and convincing evidence that restoration is in the youth's best interests. </w:t>
      </w:r>
    </w:p>
    <w:p w14:paraId="32F632D3" w14:textId="783F1CE8" w:rsidR="00722147" w:rsidRDefault="00722147" w:rsidP="00722147">
      <w:pPr>
        <w:jc w:val="center"/>
        <w:rPr>
          <w:rFonts w:ascii="Avenir Next LT Pro" w:hAnsi="Avenir Next LT Pro"/>
          <w:sz w:val="24"/>
          <w:szCs w:val="24"/>
        </w:rPr>
      </w:pPr>
      <w:r w:rsidRPr="006559D0">
        <w:rPr>
          <w:rFonts w:ascii="Avenir Next LT Pro" w:hAnsi="Avenir Next LT Pro"/>
          <w:b/>
          <w:bCs/>
          <w:sz w:val="24"/>
          <w:szCs w:val="24"/>
        </w:rPr>
        <w:t>In-Person</w:t>
      </w:r>
      <w:r w:rsidR="007A7FBC">
        <w:rPr>
          <w:rFonts w:ascii="Avenir Next LT Pro" w:hAnsi="Avenir Next LT Pro"/>
          <w:b/>
          <w:bCs/>
          <w:sz w:val="24"/>
          <w:szCs w:val="24"/>
        </w:rPr>
        <w:t xml:space="preserve"> </w:t>
      </w:r>
      <w:r w:rsidRPr="006559D0">
        <w:rPr>
          <w:rFonts w:ascii="Avenir Next LT Pro" w:hAnsi="Avenir Next LT Pro"/>
          <w:b/>
          <w:bCs/>
          <w:sz w:val="24"/>
          <w:szCs w:val="24"/>
        </w:rPr>
        <w:t>Testimony</w:t>
      </w:r>
    </w:p>
    <w:p w14:paraId="23E97601" w14:textId="0CDE1CFD" w:rsidR="00FC35D3" w:rsidRDefault="007A7FBC" w:rsidP="00FC35D3">
      <w:pPr>
        <w:spacing w:after="0" w:line="240" w:lineRule="auto"/>
        <w:jc w:val="center"/>
        <w:rPr>
          <w:rFonts w:ascii="Avenir Next LT Pro" w:hAnsi="Avenir Next LT Pro"/>
          <w:sz w:val="24"/>
          <w:szCs w:val="24"/>
        </w:rPr>
      </w:pPr>
      <w:r>
        <w:rPr>
          <w:rFonts w:ascii="Avenir Next LT Pro" w:hAnsi="Avenir Next LT Pro"/>
          <w:sz w:val="24"/>
          <w:szCs w:val="24"/>
        </w:rPr>
        <w:t>Kendall Seal</w:t>
      </w:r>
      <w:r w:rsidR="003128D1">
        <w:rPr>
          <w:rFonts w:ascii="Avenir Next LT Pro" w:hAnsi="Avenir Next LT Pro"/>
          <w:sz w:val="24"/>
          <w:szCs w:val="24"/>
        </w:rPr>
        <w:t xml:space="preserve">, </w:t>
      </w:r>
      <w:r>
        <w:rPr>
          <w:rFonts w:ascii="Avenir Next LT Pro" w:hAnsi="Avenir Next LT Pro"/>
          <w:sz w:val="24"/>
          <w:szCs w:val="24"/>
        </w:rPr>
        <w:t>Vice President of Policy</w:t>
      </w:r>
      <w:r w:rsidR="00722147">
        <w:rPr>
          <w:rFonts w:ascii="Avenir Next LT Pro" w:hAnsi="Avenir Next LT Pro"/>
          <w:sz w:val="24"/>
          <w:szCs w:val="24"/>
        </w:rPr>
        <w:t xml:space="preserve"> </w:t>
      </w:r>
    </w:p>
    <w:p w14:paraId="2A089A67" w14:textId="400AD680" w:rsidR="00722147" w:rsidRDefault="00722147" w:rsidP="00FC35D3">
      <w:pPr>
        <w:spacing w:after="0" w:line="240" w:lineRule="auto"/>
        <w:jc w:val="center"/>
        <w:rPr>
          <w:rFonts w:ascii="Avenir Next LT Pro" w:hAnsi="Avenir Next LT Pro"/>
          <w:sz w:val="24"/>
          <w:szCs w:val="24"/>
        </w:rPr>
      </w:pPr>
      <w:r w:rsidRPr="006559D0">
        <w:rPr>
          <w:rFonts w:ascii="Avenir Next LT Pro" w:hAnsi="Avenir Next LT Pro"/>
          <w:sz w:val="24"/>
          <w:szCs w:val="24"/>
        </w:rPr>
        <w:t>Center for the Rights of Abused Children</w:t>
      </w:r>
    </w:p>
    <w:p w14:paraId="27181B6A" w14:textId="77777777" w:rsidR="00722147" w:rsidRPr="00FF003C" w:rsidRDefault="00722147" w:rsidP="00722147">
      <w:pPr>
        <w:jc w:val="center"/>
        <w:rPr>
          <w:rFonts w:ascii="Avenir Next LT Pro" w:hAnsi="Avenir Next LT Pro"/>
          <w:sz w:val="24"/>
          <w:szCs w:val="24"/>
        </w:rPr>
      </w:pPr>
    </w:p>
    <w:p w14:paraId="62E07B9C" w14:textId="6E0E7547" w:rsidR="00722147" w:rsidRDefault="007A7FBC" w:rsidP="00722147">
      <w:pPr>
        <w:pBdr>
          <w:bottom w:val="single" w:sz="12" w:space="1" w:color="auto"/>
        </w:pBdr>
        <w:jc w:val="center"/>
        <w:rPr>
          <w:rFonts w:ascii="Avenir Next LT Pro" w:hAnsi="Avenir Next LT Pro"/>
          <w:b/>
          <w:bCs/>
          <w:sz w:val="24"/>
          <w:szCs w:val="24"/>
        </w:rPr>
      </w:pPr>
      <w:r>
        <w:rPr>
          <w:rFonts w:ascii="Avenir Next LT Pro" w:hAnsi="Avenir Next LT Pro"/>
          <w:b/>
          <w:bCs/>
          <w:sz w:val="24"/>
          <w:szCs w:val="24"/>
        </w:rPr>
        <w:t xml:space="preserve">House Judiciary </w:t>
      </w:r>
      <w:r w:rsidR="00722147">
        <w:rPr>
          <w:rFonts w:ascii="Avenir Next LT Pro" w:hAnsi="Avenir Next LT Pro"/>
          <w:b/>
          <w:bCs/>
          <w:sz w:val="24"/>
          <w:szCs w:val="24"/>
        </w:rPr>
        <w:t>Committee</w:t>
      </w:r>
    </w:p>
    <w:p w14:paraId="58F30229" w14:textId="7931E358" w:rsidR="00722147" w:rsidRPr="00FF003C" w:rsidRDefault="002A49D4" w:rsidP="00722147">
      <w:pPr>
        <w:pBdr>
          <w:bottom w:val="single" w:sz="12" w:space="1" w:color="auto"/>
        </w:pBdr>
        <w:jc w:val="center"/>
        <w:rPr>
          <w:rFonts w:ascii="Avenir Next LT Pro" w:hAnsi="Avenir Next LT Pro"/>
          <w:sz w:val="24"/>
          <w:szCs w:val="24"/>
        </w:rPr>
      </w:pPr>
      <w:r>
        <w:rPr>
          <w:rFonts w:ascii="Avenir Next LT Pro" w:hAnsi="Avenir Next LT Pro"/>
          <w:sz w:val="24"/>
          <w:szCs w:val="24"/>
        </w:rPr>
        <w:t xml:space="preserve"> </w:t>
      </w:r>
      <w:r w:rsidR="0003599A">
        <w:rPr>
          <w:rFonts w:ascii="Avenir Next LT Pro" w:hAnsi="Avenir Next LT Pro"/>
          <w:sz w:val="24"/>
          <w:szCs w:val="24"/>
        </w:rPr>
        <w:t>Wednesday</w:t>
      </w:r>
      <w:r w:rsidR="00722147" w:rsidRPr="00FF003C">
        <w:rPr>
          <w:rFonts w:ascii="Avenir Next LT Pro" w:hAnsi="Avenir Next LT Pro"/>
          <w:sz w:val="24"/>
          <w:szCs w:val="24"/>
        </w:rPr>
        <w:t xml:space="preserve">, </w:t>
      </w:r>
      <w:r w:rsidR="0003599A">
        <w:rPr>
          <w:rFonts w:ascii="Avenir Next LT Pro" w:hAnsi="Avenir Next LT Pro"/>
          <w:sz w:val="24"/>
          <w:szCs w:val="24"/>
        </w:rPr>
        <w:t>January 31</w:t>
      </w:r>
      <w:r w:rsidR="00722147" w:rsidRPr="00FF003C">
        <w:rPr>
          <w:rFonts w:ascii="Avenir Next LT Pro" w:hAnsi="Avenir Next LT Pro"/>
          <w:sz w:val="24"/>
          <w:szCs w:val="24"/>
        </w:rPr>
        <w:t xml:space="preserve">, </w:t>
      </w:r>
      <w:r w:rsidR="00B222C4" w:rsidRPr="00FF003C">
        <w:rPr>
          <w:rFonts w:ascii="Avenir Next LT Pro" w:hAnsi="Avenir Next LT Pro"/>
          <w:sz w:val="24"/>
          <w:szCs w:val="24"/>
        </w:rPr>
        <w:t>202</w:t>
      </w:r>
      <w:r w:rsidR="00B222C4">
        <w:rPr>
          <w:rFonts w:ascii="Avenir Next LT Pro" w:hAnsi="Avenir Next LT Pro"/>
          <w:sz w:val="24"/>
          <w:szCs w:val="24"/>
        </w:rPr>
        <w:t>4,</w:t>
      </w:r>
      <w:r w:rsidR="00722147" w:rsidRPr="00FF003C">
        <w:rPr>
          <w:rFonts w:ascii="Avenir Next LT Pro" w:hAnsi="Avenir Next LT Pro"/>
          <w:sz w:val="24"/>
          <w:szCs w:val="24"/>
        </w:rPr>
        <w:t xml:space="preserve"> at </w:t>
      </w:r>
      <w:r w:rsidR="0003599A">
        <w:rPr>
          <w:rFonts w:ascii="Avenir Next LT Pro" w:hAnsi="Avenir Next LT Pro"/>
          <w:sz w:val="24"/>
          <w:szCs w:val="24"/>
        </w:rPr>
        <w:t>9</w:t>
      </w:r>
      <w:r w:rsidR="00722147">
        <w:rPr>
          <w:rFonts w:ascii="Avenir Next LT Pro" w:hAnsi="Avenir Next LT Pro"/>
          <w:sz w:val="24"/>
          <w:szCs w:val="24"/>
        </w:rPr>
        <w:t>:00</w:t>
      </w:r>
      <w:r w:rsidR="00722147" w:rsidRPr="00FF003C">
        <w:rPr>
          <w:rFonts w:ascii="Avenir Next LT Pro" w:hAnsi="Avenir Next LT Pro"/>
          <w:sz w:val="24"/>
          <w:szCs w:val="24"/>
        </w:rPr>
        <w:t xml:space="preserve"> </w:t>
      </w:r>
      <w:r w:rsidR="0003599A">
        <w:rPr>
          <w:rFonts w:ascii="Avenir Next LT Pro" w:hAnsi="Avenir Next LT Pro"/>
          <w:sz w:val="24"/>
          <w:szCs w:val="24"/>
        </w:rPr>
        <w:t>a</w:t>
      </w:r>
      <w:r w:rsidR="00722147" w:rsidRPr="00FF003C">
        <w:rPr>
          <w:rFonts w:ascii="Avenir Next LT Pro" w:hAnsi="Avenir Next LT Pro"/>
          <w:sz w:val="24"/>
          <w:szCs w:val="24"/>
        </w:rPr>
        <w:t>.m.</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5D270707" w14:textId="77777777" w:rsidR="008F5EF1" w:rsidRDefault="008F5EF1" w:rsidP="00722147">
      <w:pPr>
        <w:spacing w:line="480" w:lineRule="auto"/>
        <w:jc w:val="both"/>
        <w:rPr>
          <w:rFonts w:ascii="Avenir Next LT Pro" w:hAnsi="Avenir Next LT Pro"/>
          <w:sz w:val="24"/>
          <w:szCs w:val="24"/>
        </w:rPr>
      </w:pPr>
    </w:p>
    <w:p w14:paraId="6EC7E4ED" w14:textId="77777777" w:rsidR="004C7E99" w:rsidRDefault="004C7E99" w:rsidP="00FC35D3">
      <w:pPr>
        <w:spacing w:line="480" w:lineRule="auto"/>
        <w:ind w:firstLine="720"/>
        <w:jc w:val="both"/>
        <w:rPr>
          <w:rFonts w:ascii="Avenir Next LT Pro" w:hAnsi="Avenir Next LT Pro"/>
          <w:sz w:val="24"/>
          <w:szCs w:val="24"/>
        </w:rPr>
      </w:pPr>
      <w:r>
        <w:rPr>
          <w:rFonts w:ascii="Avenir Next LT Pro" w:hAnsi="Avenir Next LT Pro"/>
          <w:sz w:val="24"/>
          <w:szCs w:val="24"/>
        </w:rPr>
        <w:t>Mr. Chair and members of the committee.</w:t>
      </w:r>
    </w:p>
    <w:p w14:paraId="4628C00A" w14:textId="2F08735F" w:rsidR="00783A68" w:rsidRDefault="004C7E99" w:rsidP="00FC35D3">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My name is Kendall Seal. I serve as the Vice President of Policy at the Center for the Rights of Abused Children. </w:t>
      </w:r>
      <w:r w:rsidR="00CA36FD">
        <w:rPr>
          <w:rFonts w:ascii="Avenir Next LT Pro" w:hAnsi="Avenir Next LT Pro"/>
          <w:sz w:val="24"/>
          <w:szCs w:val="24"/>
        </w:rPr>
        <w:t xml:space="preserve">At the Center, we believe that every child deserves a loving home. However, far too many </w:t>
      </w:r>
      <w:proofErr w:type="gramStart"/>
      <w:r w:rsidR="00CA36FD">
        <w:rPr>
          <w:rFonts w:ascii="Avenir Next LT Pro" w:hAnsi="Avenir Next LT Pro"/>
          <w:sz w:val="24"/>
          <w:szCs w:val="24"/>
        </w:rPr>
        <w:t>you</w:t>
      </w:r>
      <w:r w:rsidR="009C0FD8">
        <w:rPr>
          <w:rFonts w:ascii="Avenir Next LT Pro" w:hAnsi="Avenir Next LT Pro"/>
          <w:sz w:val="24"/>
          <w:szCs w:val="24"/>
        </w:rPr>
        <w:t>th</w:t>
      </w:r>
      <w:proofErr w:type="gramEnd"/>
      <w:r w:rsidR="00CA36FD">
        <w:rPr>
          <w:rFonts w:ascii="Avenir Next LT Pro" w:hAnsi="Avenir Next LT Pro"/>
          <w:sz w:val="24"/>
          <w:szCs w:val="24"/>
        </w:rPr>
        <w:t xml:space="preserve"> exit foster care into adulthood without </w:t>
      </w:r>
      <w:r w:rsidR="00262DB9">
        <w:rPr>
          <w:rFonts w:ascii="Avenir Next LT Pro" w:hAnsi="Avenir Next LT Pro"/>
          <w:sz w:val="24"/>
          <w:szCs w:val="24"/>
        </w:rPr>
        <w:t xml:space="preserve">a loving home and a supportive family. </w:t>
      </w:r>
      <w:r w:rsidR="00BB3507">
        <w:rPr>
          <w:rFonts w:ascii="Avenir Next LT Pro" w:hAnsi="Avenir Next LT Pro"/>
          <w:sz w:val="24"/>
          <w:szCs w:val="24"/>
        </w:rPr>
        <w:t xml:space="preserve">I </w:t>
      </w:r>
      <w:r w:rsidR="005C2175">
        <w:rPr>
          <w:rFonts w:ascii="Avenir Next LT Pro" w:hAnsi="Avenir Next LT Pro"/>
          <w:sz w:val="24"/>
          <w:szCs w:val="24"/>
        </w:rPr>
        <w:t>support</w:t>
      </w:r>
      <w:r w:rsidR="00BB3507">
        <w:rPr>
          <w:rFonts w:ascii="Avenir Next LT Pro" w:hAnsi="Avenir Next LT Pro"/>
          <w:sz w:val="24"/>
          <w:szCs w:val="24"/>
        </w:rPr>
        <w:t xml:space="preserve"> House Bill 2486 as a measure to help </w:t>
      </w:r>
      <w:r w:rsidR="005C2175">
        <w:rPr>
          <w:rFonts w:ascii="Avenir Next LT Pro" w:hAnsi="Avenir Next LT Pro"/>
          <w:sz w:val="24"/>
          <w:szCs w:val="24"/>
        </w:rPr>
        <w:t>youth</w:t>
      </w:r>
      <w:r w:rsidR="00BB3507">
        <w:rPr>
          <w:rFonts w:ascii="Avenir Next LT Pro" w:hAnsi="Avenir Next LT Pro"/>
          <w:sz w:val="24"/>
          <w:szCs w:val="24"/>
        </w:rPr>
        <w:t xml:space="preserve">, particularly </w:t>
      </w:r>
      <w:r w:rsidR="005C2175">
        <w:rPr>
          <w:rFonts w:ascii="Avenir Next LT Pro" w:hAnsi="Avenir Next LT Pro"/>
          <w:sz w:val="24"/>
          <w:szCs w:val="24"/>
        </w:rPr>
        <w:t>those</w:t>
      </w:r>
      <w:r w:rsidR="004378DF">
        <w:rPr>
          <w:rFonts w:ascii="Avenir Next LT Pro" w:hAnsi="Avenir Next LT Pro"/>
          <w:sz w:val="24"/>
          <w:szCs w:val="24"/>
        </w:rPr>
        <w:t xml:space="preserve"> who would otherwise be left alone</w:t>
      </w:r>
      <w:r w:rsidR="005C2175">
        <w:rPr>
          <w:rFonts w:ascii="Avenir Next LT Pro" w:hAnsi="Avenir Next LT Pro"/>
          <w:sz w:val="24"/>
          <w:szCs w:val="24"/>
        </w:rPr>
        <w:t>,</w:t>
      </w:r>
      <w:r w:rsidR="004378DF">
        <w:rPr>
          <w:rFonts w:ascii="Avenir Next LT Pro" w:hAnsi="Avenir Next LT Pro"/>
          <w:sz w:val="24"/>
          <w:szCs w:val="24"/>
        </w:rPr>
        <w:t xml:space="preserve"> to fend for themselves</w:t>
      </w:r>
      <w:r w:rsidR="0007049F">
        <w:rPr>
          <w:rFonts w:ascii="Avenir Next LT Pro" w:hAnsi="Avenir Next LT Pro"/>
          <w:sz w:val="24"/>
          <w:szCs w:val="24"/>
        </w:rPr>
        <w:t xml:space="preserve"> as they attempt to find their feet, finish their education, find jobs, and </w:t>
      </w:r>
      <w:r w:rsidR="005C2175">
        <w:rPr>
          <w:rFonts w:ascii="Avenir Next LT Pro" w:hAnsi="Avenir Next LT Pro"/>
          <w:sz w:val="24"/>
          <w:szCs w:val="24"/>
        </w:rPr>
        <w:t>enter adulthood</w:t>
      </w:r>
      <w:r w:rsidR="00BB3507">
        <w:rPr>
          <w:rFonts w:ascii="Avenir Next LT Pro" w:hAnsi="Avenir Next LT Pro"/>
          <w:sz w:val="24"/>
          <w:szCs w:val="24"/>
        </w:rPr>
        <w:t>.</w:t>
      </w:r>
      <w:r w:rsidR="0007049F">
        <w:rPr>
          <w:rFonts w:ascii="Avenir Next LT Pro" w:hAnsi="Avenir Next LT Pro"/>
          <w:sz w:val="24"/>
          <w:szCs w:val="24"/>
        </w:rPr>
        <w:t xml:space="preserve"> </w:t>
      </w:r>
    </w:p>
    <w:p w14:paraId="1E36D0BF" w14:textId="378C5E5A" w:rsidR="00707D06" w:rsidRPr="00707D06" w:rsidRDefault="0007049F" w:rsidP="00707D06">
      <w:pPr>
        <w:spacing w:line="480" w:lineRule="auto"/>
        <w:ind w:firstLine="720"/>
        <w:jc w:val="both"/>
        <w:rPr>
          <w:rFonts w:ascii="Avenir Next LT Pro" w:hAnsi="Avenir Next LT Pro"/>
          <w:sz w:val="24"/>
          <w:szCs w:val="24"/>
        </w:rPr>
      </w:pPr>
      <w:r>
        <w:rPr>
          <w:rFonts w:ascii="Avenir Next LT Pro" w:hAnsi="Avenir Next LT Pro"/>
          <w:sz w:val="24"/>
          <w:szCs w:val="24"/>
        </w:rPr>
        <w:t>For many</w:t>
      </w:r>
      <w:r w:rsidR="005D70C4">
        <w:rPr>
          <w:rFonts w:ascii="Avenir Next LT Pro" w:hAnsi="Avenir Next LT Pro"/>
          <w:sz w:val="24"/>
          <w:szCs w:val="24"/>
        </w:rPr>
        <w:t xml:space="preserve">, this can seem like an impossible task. </w:t>
      </w:r>
      <w:r w:rsidR="00707D06">
        <w:rPr>
          <w:rFonts w:ascii="Avenir Next LT Pro" w:hAnsi="Avenir Next LT Pro"/>
          <w:sz w:val="24"/>
          <w:szCs w:val="24"/>
        </w:rPr>
        <w:t>I a</w:t>
      </w:r>
      <w:r w:rsidR="005C2175">
        <w:rPr>
          <w:rFonts w:ascii="Avenir Next LT Pro" w:hAnsi="Avenir Next LT Pro"/>
          <w:sz w:val="24"/>
          <w:szCs w:val="24"/>
        </w:rPr>
        <w:t>m</w:t>
      </w:r>
      <w:r w:rsidR="00707D06">
        <w:rPr>
          <w:rFonts w:ascii="Avenir Next LT Pro" w:hAnsi="Avenir Next LT Pro"/>
          <w:sz w:val="24"/>
          <w:szCs w:val="24"/>
        </w:rPr>
        <w:t xml:space="preserve"> familiar with the story of </w:t>
      </w:r>
      <w:r w:rsidR="005C2175">
        <w:rPr>
          <w:rFonts w:ascii="Avenir Next LT Pro" w:hAnsi="Avenir Next LT Pro"/>
          <w:sz w:val="24"/>
          <w:szCs w:val="24"/>
        </w:rPr>
        <w:t xml:space="preserve">a </w:t>
      </w:r>
      <w:r w:rsidR="005D70C4">
        <w:rPr>
          <w:rFonts w:ascii="Avenir Next LT Pro" w:hAnsi="Avenir Next LT Pro"/>
          <w:sz w:val="24"/>
          <w:szCs w:val="24"/>
        </w:rPr>
        <w:t>young man</w:t>
      </w:r>
      <w:r w:rsidR="00707D06" w:rsidRPr="00707D06">
        <w:rPr>
          <w:rFonts w:ascii="Avenir Next LT Pro" w:hAnsi="Avenir Next LT Pro"/>
          <w:kern w:val="2"/>
          <w:sz w:val="24"/>
          <w:szCs w:val="24"/>
          <w14:ligatures w14:val="standardContextual"/>
        </w:rPr>
        <w:t xml:space="preserve"> </w:t>
      </w:r>
      <w:r w:rsidR="00707D06">
        <w:rPr>
          <w:rFonts w:ascii="Avenir Next LT Pro" w:hAnsi="Avenir Next LT Pro"/>
          <w:kern w:val="2"/>
          <w:sz w:val="24"/>
          <w:szCs w:val="24"/>
          <w14:ligatures w14:val="standardContextual"/>
        </w:rPr>
        <w:t xml:space="preserve">who </w:t>
      </w:r>
      <w:r w:rsidR="00707D06" w:rsidRPr="00707D06">
        <w:rPr>
          <w:rFonts w:ascii="Avenir Next LT Pro" w:hAnsi="Avenir Next LT Pro"/>
          <w:sz w:val="24"/>
          <w:szCs w:val="24"/>
        </w:rPr>
        <w:t xml:space="preserve">watched his peers </w:t>
      </w:r>
      <w:r w:rsidR="005C2175">
        <w:rPr>
          <w:rFonts w:ascii="Avenir Next LT Pro" w:hAnsi="Avenir Next LT Pro"/>
          <w:sz w:val="24"/>
          <w:szCs w:val="24"/>
        </w:rPr>
        <w:t xml:space="preserve">age out of foster care and </w:t>
      </w:r>
      <w:r w:rsidR="00707D06" w:rsidRPr="00707D06">
        <w:rPr>
          <w:rFonts w:ascii="Avenir Next LT Pro" w:hAnsi="Avenir Next LT Pro"/>
          <w:sz w:val="24"/>
          <w:szCs w:val="24"/>
        </w:rPr>
        <w:t xml:space="preserve">struggle without the </w:t>
      </w:r>
      <w:r w:rsidR="00707D06" w:rsidRPr="00707D06">
        <w:rPr>
          <w:rFonts w:ascii="Avenir Next LT Pro" w:hAnsi="Avenir Next LT Pro"/>
          <w:sz w:val="24"/>
          <w:szCs w:val="24"/>
        </w:rPr>
        <w:lastRenderedPageBreak/>
        <w:t xml:space="preserve">support of family. </w:t>
      </w:r>
      <w:r w:rsidR="005C2175">
        <w:rPr>
          <w:rFonts w:ascii="Avenir Next LT Pro" w:hAnsi="Avenir Next LT Pro"/>
          <w:sz w:val="24"/>
          <w:szCs w:val="24"/>
        </w:rPr>
        <w:t>Among his friends in care, o</w:t>
      </w:r>
      <w:r w:rsidR="00707D06" w:rsidRPr="00707D06">
        <w:rPr>
          <w:rFonts w:ascii="Avenir Next LT Pro" w:hAnsi="Avenir Next LT Pro"/>
          <w:sz w:val="24"/>
          <w:szCs w:val="24"/>
        </w:rPr>
        <w:t>ne went to prison for armed robbery</w:t>
      </w:r>
      <w:r w:rsidR="005C2175">
        <w:rPr>
          <w:rFonts w:ascii="Avenir Next LT Pro" w:hAnsi="Avenir Next LT Pro"/>
          <w:sz w:val="24"/>
          <w:szCs w:val="24"/>
        </w:rPr>
        <w:t>,</w:t>
      </w:r>
      <w:r w:rsidR="00707D06" w:rsidRPr="00707D06">
        <w:rPr>
          <w:rFonts w:ascii="Avenir Next LT Pro" w:hAnsi="Avenir Next LT Pro"/>
          <w:sz w:val="24"/>
          <w:szCs w:val="24"/>
        </w:rPr>
        <w:t xml:space="preserve"> </w:t>
      </w:r>
      <w:r w:rsidR="005C2175">
        <w:rPr>
          <w:rFonts w:ascii="Avenir Next LT Pro" w:hAnsi="Avenir Next LT Pro"/>
          <w:sz w:val="24"/>
          <w:szCs w:val="24"/>
        </w:rPr>
        <w:t>a</w:t>
      </w:r>
      <w:r w:rsidR="006569F9" w:rsidRPr="00707D06">
        <w:rPr>
          <w:rFonts w:ascii="Avenir Next LT Pro" w:hAnsi="Avenir Next LT Pro"/>
          <w:sz w:val="24"/>
          <w:szCs w:val="24"/>
        </w:rPr>
        <w:t>nother</w:t>
      </w:r>
      <w:r w:rsidR="00707D06" w:rsidRPr="00707D06">
        <w:rPr>
          <w:rFonts w:ascii="Avenir Next LT Pro" w:hAnsi="Avenir Next LT Pro"/>
          <w:sz w:val="24"/>
          <w:szCs w:val="24"/>
        </w:rPr>
        <w:t xml:space="preserve"> was prostituted and murdered</w:t>
      </w:r>
      <w:r w:rsidR="005C2175">
        <w:rPr>
          <w:rFonts w:ascii="Avenir Next LT Pro" w:hAnsi="Avenir Next LT Pro"/>
          <w:sz w:val="24"/>
          <w:szCs w:val="24"/>
        </w:rPr>
        <w:t>, and o</w:t>
      </w:r>
      <w:r w:rsidR="00707D06" w:rsidRPr="00707D06">
        <w:rPr>
          <w:rFonts w:ascii="Avenir Next LT Pro" w:hAnsi="Avenir Next LT Pro"/>
          <w:sz w:val="24"/>
          <w:szCs w:val="24"/>
        </w:rPr>
        <w:t xml:space="preserve">thers exited care homeless. </w:t>
      </w:r>
      <w:r w:rsidR="00C90F03">
        <w:rPr>
          <w:rFonts w:ascii="Avenir Next LT Pro" w:hAnsi="Avenir Next LT Pro"/>
          <w:sz w:val="24"/>
          <w:szCs w:val="24"/>
        </w:rPr>
        <w:t xml:space="preserve">This young man </w:t>
      </w:r>
      <w:r w:rsidR="00707D06" w:rsidRPr="00707D06">
        <w:rPr>
          <w:rFonts w:ascii="Avenir Next LT Pro" w:hAnsi="Avenir Next LT Pro"/>
          <w:sz w:val="24"/>
          <w:szCs w:val="24"/>
        </w:rPr>
        <w:t xml:space="preserve">exited care without a high school diploma </w:t>
      </w:r>
      <w:r w:rsidR="005C2175">
        <w:rPr>
          <w:rFonts w:ascii="Avenir Next LT Pro" w:hAnsi="Avenir Next LT Pro"/>
          <w:sz w:val="24"/>
          <w:szCs w:val="24"/>
        </w:rPr>
        <w:t>or</w:t>
      </w:r>
      <w:r w:rsidR="00707D06" w:rsidRPr="00707D06">
        <w:rPr>
          <w:rFonts w:ascii="Avenir Next LT Pro" w:hAnsi="Avenir Next LT Pro"/>
          <w:sz w:val="24"/>
          <w:szCs w:val="24"/>
        </w:rPr>
        <w:t xml:space="preserve"> practical job skills. He was alone, angry, and lashed out in violence. </w:t>
      </w:r>
    </w:p>
    <w:p w14:paraId="1E986092" w14:textId="1C6BCC86" w:rsidR="004F35A0" w:rsidRDefault="007954CE" w:rsidP="00C0440E">
      <w:pPr>
        <w:spacing w:line="480" w:lineRule="auto"/>
        <w:ind w:firstLine="720"/>
        <w:jc w:val="both"/>
        <w:rPr>
          <w:rFonts w:ascii="Avenir Next LT Pro" w:hAnsi="Avenir Next LT Pro"/>
          <w:sz w:val="24"/>
          <w:szCs w:val="24"/>
        </w:rPr>
      </w:pPr>
      <w:r>
        <w:rPr>
          <w:rFonts w:ascii="Avenir Next LT Pro" w:hAnsi="Avenir Next LT Pro"/>
          <w:sz w:val="24"/>
          <w:szCs w:val="24"/>
        </w:rPr>
        <w:t>T</w:t>
      </w:r>
      <w:r w:rsidR="005C2175">
        <w:rPr>
          <w:rFonts w:ascii="Avenir Next LT Pro" w:hAnsi="Avenir Next LT Pro"/>
          <w:sz w:val="24"/>
          <w:szCs w:val="24"/>
        </w:rPr>
        <w:t>h</w:t>
      </w:r>
      <w:r>
        <w:rPr>
          <w:rFonts w:ascii="Avenir Next LT Pro" w:hAnsi="Avenir Next LT Pro"/>
          <w:sz w:val="24"/>
          <w:szCs w:val="24"/>
        </w:rPr>
        <w:t xml:space="preserve">is young man’s experience is not an isolated incident. </w:t>
      </w:r>
      <w:r w:rsidR="00A72D32">
        <w:rPr>
          <w:rFonts w:ascii="Avenir Next LT Pro" w:hAnsi="Avenir Next LT Pro"/>
          <w:sz w:val="24"/>
          <w:szCs w:val="24"/>
        </w:rPr>
        <w:t xml:space="preserve">Each year, </w:t>
      </w:r>
      <w:r w:rsidR="00C0440E" w:rsidRPr="00C0440E">
        <w:rPr>
          <w:rFonts w:ascii="Avenir Next LT Pro" w:hAnsi="Avenir Next LT Pro"/>
          <w:sz w:val="24"/>
          <w:szCs w:val="24"/>
        </w:rPr>
        <w:t xml:space="preserve">more than </w:t>
      </w:r>
      <w:hyperlink r:id="rId11" w:history="1">
        <w:r w:rsidR="00C0440E" w:rsidRPr="00C0440E">
          <w:rPr>
            <w:rStyle w:val="Hyperlink"/>
            <w:rFonts w:ascii="Avenir Next LT Pro" w:hAnsi="Avenir Next LT Pro"/>
            <w:sz w:val="24"/>
            <w:szCs w:val="24"/>
          </w:rPr>
          <w:t>19,000</w:t>
        </w:r>
      </w:hyperlink>
      <w:r w:rsidR="00C0440E" w:rsidRPr="00C0440E">
        <w:rPr>
          <w:rFonts w:ascii="Avenir Next LT Pro" w:hAnsi="Avenir Next LT Pro"/>
          <w:sz w:val="24"/>
          <w:szCs w:val="24"/>
        </w:rPr>
        <w:t xml:space="preserve"> children</w:t>
      </w:r>
      <w:r w:rsidR="0084248E">
        <w:rPr>
          <w:rFonts w:ascii="Avenir Next LT Pro" w:hAnsi="Avenir Next LT Pro"/>
          <w:sz w:val="24"/>
          <w:szCs w:val="24"/>
        </w:rPr>
        <w:t xml:space="preserve"> (more than 730 here in Arizona) </w:t>
      </w:r>
      <w:r w:rsidR="00C0440E" w:rsidRPr="00C0440E">
        <w:rPr>
          <w:rFonts w:ascii="Avenir Next LT Pro" w:hAnsi="Avenir Next LT Pro"/>
          <w:sz w:val="24"/>
          <w:szCs w:val="24"/>
        </w:rPr>
        <w:t xml:space="preserve">exit foster care without a permanent home. While many of these teens are legally free for adoption, </w:t>
      </w:r>
      <w:r w:rsidR="00A72D32">
        <w:rPr>
          <w:rFonts w:ascii="Avenir Next LT Pro" w:hAnsi="Avenir Next LT Pro"/>
          <w:sz w:val="24"/>
          <w:szCs w:val="24"/>
        </w:rPr>
        <w:t xml:space="preserve">national </w:t>
      </w:r>
      <w:r w:rsidR="00A80BC3">
        <w:rPr>
          <w:rFonts w:ascii="Avenir Next LT Pro" w:hAnsi="Avenir Next LT Pro"/>
          <w:sz w:val="24"/>
          <w:szCs w:val="24"/>
        </w:rPr>
        <w:t>data show</w:t>
      </w:r>
      <w:r w:rsidR="00A72D32">
        <w:rPr>
          <w:rFonts w:ascii="Avenir Next LT Pro" w:hAnsi="Avenir Next LT Pro"/>
          <w:sz w:val="24"/>
          <w:szCs w:val="24"/>
        </w:rPr>
        <w:t>s</w:t>
      </w:r>
      <w:r w:rsidR="00A80BC3">
        <w:rPr>
          <w:rFonts w:ascii="Avenir Next LT Pro" w:hAnsi="Avenir Next LT Pro"/>
          <w:sz w:val="24"/>
          <w:szCs w:val="24"/>
        </w:rPr>
        <w:t xml:space="preserve"> </w:t>
      </w:r>
      <w:r w:rsidR="007217B8">
        <w:rPr>
          <w:rFonts w:ascii="Avenir Next LT Pro" w:hAnsi="Avenir Next LT Pro"/>
          <w:sz w:val="24"/>
          <w:szCs w:val="24"/>
        </w:rPr>
        <w:t xml:space="preserve">that </w:t>
      </w:r>
      <w:r w:rsidR="00C0440E" w:rsidRPr="00C0440E">
        <w:rPr>
          <w:rFonts w:ascii="Avenir Next LT Pro" w:hAnsi="Avenir Next LT Pro"/>
          <w:sz w:val="24"/>
          <w:szCs w:val="24"/>
        </w:rPr>
        <w:t xml:space="preserve">only </w:t>
      </w:r>
      <w:hyperlink r:id="rId12" w:anchor="1/any/false/2048/1889,2616,2617,2618,2619/13728" w:history="1">
        <w:r w:rsidR="00C0440E" w:rsidRPr="00C0440E">
          <w:rPr>
            <w:rStyle w:val="Hyperlink"/>
            <w:rFonts w:ascii="Avenir Next LT Pro" w:hAnsi="Avenir Next LT Pro"/>
            <w:sz w:val="24"/>
            <w:szCs w:val="24"/>
          </w:rPr>
          <w:t>4%</w:t>
        </w:r>
      </w:hyperlink>
      <w:r w:rsidR="00C0440E" w:rsidRPr="00C0440E">
        <w:rPr>
          <w:rFonts w:ascii="Avenir Next LT Pro" w:hAnsi="Avenir Next LT Pro"/>
          <w:sz w:val="24"/>
          <w:szCs w:val="24"/>
        </w:rPr>
        <w:t xml:space="preserve"> of children age 16 and older will be adopted.</w:t>
      </w:r>
      <w:r w:rsidR="00C0440E">
        <w:rPr>
          <w:rFonts w:ascii="Avenir Next LT Pro" w:hAnsi="Avenir Next LT Pro"/>
          <w:sz w:val="24"/>
          <w:szCs w:val="24"/>
        </w:rPr>
        <w:t xml:space="preserve"> </w:t>
      </w:r>
    </w:p>
    <w:p w14:paraId="390204F9" w14:textId="77777777" w:rsidR="00033590" w:rsidRPr="00033590" w:rsidRDefault="00033590" w:rsidP="00033590">
      <w:pPr>
        <w:spacing w:line="480" w:lineRule="auto"/>
        <w:ind w:firstLine="720"/>
        <w:jc w:val="both"/>
        <w:rPr>
          <w:rFonts w:ascii="Avenir Next LT Pro" w:hAnsi="Avenir Next LT Pro"/>
          <w:sz w:val="24"/>
          <w:szCs w:val="24"/>
        </w:rPr>
      </w:pPr>
      <w:r w:rsidRPr="00033590">
        <w:rPr>
          <w:rFonts w:ascii="Avenir Next LT Pro" w:hAnsi="Avenir Next LT Pro"/>
          <w:sz w:val="24"/>
          <w:szCs w:val="24"/>
        </w:rPr>
        <w:t xml:space="preserve">The outcomes for teens who age out of the child welfare system are dismal. </w:t>
      </w:r>
    </w:p>
    <w:p w14:paraId="1D85A498" w14:textId="77777777" w:rsidR="00033590" w:rsidRPr="00033590" w:rsidRDefault="00000000" w:rsidP="00033590">
      <w:pPr>
        <w:numPr>
          <w:ilvl w:val="0"/>
          <w:numId w:val="4"/>
        </w:numPr>
        <w:spacing w:line="480" w:lineRule="auto"/>
        <w:jc w:val="both"/>
        <w:rPr>
          <w:rFonts w:ascii="Avenir Next LT Pro" w:hAnsi="Avenir Next LT Pro"/>
          <w:sz w:val="24"/>
          <w:szCs w:val="24"/>
        </w:rPr>
      </w:pPr>
      <w:hyperlink r:id="rId13" w:history="1">
        <w:r w:rsidR="00033590" w:rsidRPr="00033590">
          <w:rPr>
            <w:rStyle w:val="Hyperlink"/>
            <w:rFonts w:ascii="Avenir Next LT Pro" w:hAnsi="Avenir Next LT Pro"/>
            <w:sz w:val="24"/>
            <w:szCs w:val="24"/>
          </w:rPr>
          <w:t>29%</w:t>
        </w:r>
      </w:hyperlink>
      <w:r w:rsidR="00033590" w:rsidRPr="00033590">
        <w:rPr>
          <w:rFonts w:ascii="Avenir Next LT Pro" w:hAnsi="Avenir Next LT Pro"/>
          <w:sz w:val="24"/>
          <w:szCs w:val="24"/>
        </w:rPr>
        <w:t xml:space="preserve"> of young adults who age out of foster care report being home</w:t>
      </w:r>
      <w:r w:rsidR="00033590" w:rsidRPr="00033590">
        <w:rPr>
          <w:rFonts w:ascii="Avenir Next LT Pro" w:hAnsi="Avenir Next LT Pro"/>
          <w:sz w:val="24"/>
          <w:szCs w:val="24"/>
        </w:rPr>
        <w:softHyphen/>
        <w:t xml:space="preserve">less from ages 19 to 21; </w:t>
      </w:r>
    </w:p>
    <w:p w14:paraId="2B08106B" w14:textId="77777777" w:rsidR="00033590" w:rsidRPr="00033590" w:rsidRDefault="00000000" w:rsidP="00033590">
      <w:pPr>
        <w:numPr>
          <w:ilvl w:val="0"/>
          <w:numId w:val="4"/>
        </w:numPr>
        <w:spacing w:line="480" w:lineRule="auto"/>
        <w:jc w:val="both"/>
        <w:rPr>
          <w:rFonts w:ascii="Avenir Next LT Pro" w:hAnsi="Avenir Next LT Pro"/>
          <w:sz w:val="24"/>
          <w:szCs w:val="24"/>
        </w:rPr>
      </w:pPr>
      <w:hyperlink r:id="rId14" w:anchor="detailed/2/2-52/true/1698,1697/6259/21124" w:history="1">
        <w:r w:rsidR="00033590" w:rsidRPr="00033590">
          <w:rPr>
            <w:rStyle w:val="Hyperlink"/>
            <w:rFonts w:ascii="Avenir Next LT Pro" w:hAnsi="Avenir Next LT Pro"/>
            <w:sz w:val="24"/>
            <w:szCs w:val="24"/>
          </w:rPr>
          <w:t>One in five</w:t>
        </w:r>
      </w:hyperlink>
      <w:r w:rsidR="00033590" w:rsidRPr="00033590">
        <w:rPr>
          <w:rFonts w:ascii="Avenir Next LT Pro" w:hAnsi="Avenir Next LT Pro"/>
          <w:sz w:val="24"/>
          <w:szCs w:val="24"/>
        </w:rPr>
        <w:t xml:space="preserve"> between the ages of 19 and 21 are incarcerated; </w:t>
      </w:r>
    </w:p>
    <w:p w14:paraId="6F6AB15C" w14:textId="77777777" w:rsidR="00033590" w:rsidRPr="00033590" w:rsidRDefault="00033590" w:rsidP="00033590">
      <w:pPr>
        <w:numPr>
          <w:ilvl w:val="0"/>
          <w:numId w:val="4"/>
        </w:numPr>
        <w:spacing w:line="480" w:lineRule="auto"/>
        <w:jc w:val="both"/>
        <w:rPr>
          <w:rFonts w:ascii="Avenir Next LT Pro" w:hAnsi="Avenir Next LT Pro"/>
          <w:sz w:val="24"/>
          <w:szCs w:val="24"/>
        </w:rPr>
      </w:pPr>
      <w:r w:rsidRPr="00033590">
        <w:rPr>
          <w:rFonts w:ascii="Avenir Next LT Pro" w:hAnsi="Avenir Next LT Pro"/>
          <w:sz w:val="24"/>
          <w:szCs w:val="24"/>
        </w:rPr>
        <w:t xml:space="preserve">And </w:t>
      </w:r>
      <w:hyperlink r:id="rId15" w:anchor="detailed/1/any/false/1698/6285,4411,4039,2638,2597,4880,4758,1353|6259/21138" w:history="1">
        <w:r w:rsidRPr="00033590">
          <w:rPr>
            <w:rStyle w:val="Hyperlink"/>
            <w:rFonts w:ascii="Avenir Next LT Pro" w:hAnsi="Avenir Next LT Pro"/>
            <w:sz w:val="24"/>
            <w:szCs w:val="24"/>
          </w:rPr>
          <w:t>43%</w:t>
        </w:r>
      </w:hyperlink>
      <w:r w:rsidRPr="00033590">
        <w:rPr>
          <w:rFonts w:ascii="Avenir Next LT Pro" w:hAnsi="Avenir Next LT Pro"/>
          <w:sz w:val="24"/>
          <w:szCs w:val="24"/>
        </w:rPr>
        <w:t xml:space="preserve"> are unemployed at age 21.</w:t>
      </w:r>
    </w:p>
    <w:p w14:paraId="63639801" w14:textId="48639799" w:rsidR="00730BBB" w:rsidRDefault="00FD4930" w:rsidP="00FC35D3">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With House bill 2486, we can take a meaningful step towards changing </w:t>
      </w:r>
      <w:r w:rsidR="00610ACB">
        <w:rPr>
          <w:rFonts w:ascii="Avenir Next LT Pro" w:hAnsi="Avenir Next LT Pro"/>
          <w:sz w:val="24"/>
          <w:szCs w:val="24"/>
        </w:rPr>
        <w:t xml:space="preserve">these statistics. </w:t>
      </w:r>
      <w:r w:rsidRPr="00FD4930">
        <w:rPr>
          <w:rFonts w:ascii="Avenir Next LT Pro" w:hAnsi="Avenir Next LT Pro"/>
          <w:sz w:val="24"/>
          <w:szCs w:val="24"/>
        </w:rPr>
        <w:t xml:space="preserve">We can </w:t>
      </w:r>
      <w:r w:rsidR="00610ACB">
        <w:rPr>
          <w:rFonts w:ascii="Avenir Next LT Pro" w:hAnsi="Avenir Next LT Pro"/>
          <w:sz w:val="24"/>
          <w:szCs w:val="24"/>
        </w:rPr>
        <w:t xml:space="preserve">help </w:t>
      </w:r>
      <w:r w:rsidRPr="00FD4930">
        <w:rPr>
          <w:rFonts w:ascii="Avenir Next LT Pro" w:hAnsi="Avenir Next LT Pro"/>
          <w:sz w:val="24"/>
          <w:szCs w:val="24"/>
        </w:rPr>
        <w:t>ensure every child has a family and eliminate the tragedy of aging out.</w:t>
      </w:r>
    </w:p>
    <w:p w14:paraId="4EA70D07" w14:textId="7CC3E846" w:rsidR="00832238" w:rsidRPr="00832238" w:rsidRDefault="00B719DA" w:rsidP="00832238">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This bill </w:t>
      </w:r>
      <w:r w:rsidR="00832238" w:rsidRPr="00832238">
        <w:rPr>
          <w:rFonts w:ascii="Avenir Next LT Pro" w:hAnsi="Avenir Next LT Pro"/>
          <w:sz w:val="24"/>
          <w:szCs w:val="24"/>
        </w:rPr>
        <w:t xml:space="preserve">gives courts a tool to reunite </w:t>
      </w:r>
      <w:r w:rsidR="00A72D32">
        <w:rPr>
          <w:rFonts w:ascii="Avenir Next LT Pro" w:hAnsi="Avenir Next LT Pro"/>
          <w:sz w:val="24"/>
          <w:szCs w:val="24"/>
        </w:rPr>
        <w:t>youth</w:t>
      </w:r>
      <w:r w:rsidR="00832238" w:rsidRPr="00832238">
        <w:rPr>
          <w:rFonts w:ascii="Avenir Next LT Pro" w:hAnsi="Avenir Next LT Pro"/>
          <w:sz w:val="24"/>
          <w:szCs w:val="24"/>
        </w:rPr>
        <w:t xml:space="preserve"> in foster care with safe, biological families, providing permanency and a positive exit from foster care. </w:t>
      </w:r>
    </w:p>
    <w:p w14:paraId="79ABB6DE" w14:textId="1BFC1024" w:rsidR="00832238" w:rsidRPr="00832238" w:rsidRDefault="00832238" w:rsidP="00832238">
      <w:pPr>
        <w:spacing w:line="480" w:lineRule="auto"/>
        <w:ind w:firstLine="720"/>
        <w:jc w:val="both"/>
        <w:rPr>
          <w:rFonts w:ascii="Avenir Next LT Pro" w:hAnsi="Avenir Next LT Pro"/>
          <w:sz w:val="24"/>
          <w:szCs w:val="24"/>
        </w:rPr>
      </w:pPr>
      <w:r w:rsidRPr="00832238">
        <w:rPr>
          <w:rFonts w:ascii="Avenir Next LT Pro" w:hAnsi="Avenir Next LT Pro"/>
          <w:sz w:val="24"/>
          <w:szCs w:val="24"/>
        </w:rPr>
        <w:t xml:space="preserve">Restoring the parent-child relationship benefits the child and </w:t>
      </w:r>
      <w:r w:rsidR="00A72D32">
        <w:rPr>
          <w:rFonts w:ascii="Avenir Next LT Pro" w:hAnsi="Avenir Next LT Pro"/>
          <w:sz w:val="24"/>
          <w:szCs w:val="24"/>
        </w:rPr>
        <w:t>allows</w:t>
      </w:r>
      <w:r w:rsidRPr="00832238">
        <w:rPr>
          <w:rFonts w:ascii="Avenir Next LT Pro" w:hAnsi="Avenir Next LT Pro"/>
          <w:sz w:val="24"/>
          <w:szCs w:val="24"/>
        </w:rPr>
        <w:t xml:space="preserve"> parents to make amends and grow as individuals. </w:t>
      </w:r>
    </w:p>
    <w:p w14:paraId="4B9354C4" w14:textId="5D5E3DBA" w:rsidR="00832238" w:rsidRPr="00832238" w:rsidRDefault="002D0731" w:rsidP="00832238">
      <w:pPr>
        <w:spacing w:line="480" w:lineRule="auto"/>
        <w:ind w:firstLine="720"/>
        <w:jc w:val="both"/>
        <w:rPr>
          <w:rFonts w:ascii="Avenir Next LT Pro" w:hAnsi="Avenir Next LT Pro"/>
          <w:sz w:val="24"/>
          <w:szCs w:val="24"/>
        </w:rPr>
      </w:pPr>
      <w:r>
        <w:rPr>
          <w:rFonts w:ascii="Avenir Next LT Pro" w:hAnsi="Avenir Next LT Pro"/>
          <w:sz w:val="24"/>
          <w:szCs w:val="24"/>
        </w:rPr>
        <w:lastRenderedPageBreak/>
        <w:t xml:space="preserve">Consider the experience of </w:t>
      </w:r>
      <w:hyperlink r:id="rId16" w:history="1">
        <w:r w:rsidR="00832238" w:rsidRPr="00832238">
          <w:rPr>
            <w:rStyle w:val="Hyperlink"/>
            <w:rFonts w:ascii="Avenir Next LT Pro" w:hAnsi="Avenir Next LT Pro"/>
            <w:sz w:val="24"/>
            <w:szCs w:val="24"/>
          </w:rPr>
          <w:t>Maggie Luna</w:t>
        </w:r>
      </w:hyperlink>
      <w:r>
        <w:rPr>
          <w:rFonts w:ascii="Avenir Next LT Pro" w:hAnsi="Avenir Next LT Pro"/>
          <w:sz w:val="24"/>
          <w:szCs w:val="24"/>
        </w:rPr>
        <w:t>. When Maggie’s</w:t>
      </w:r>
      <w:r w:rsidR="00832238" w:rsidRPr="00832238">
        <w:rPr>
          <w:rFonts w:ascii="Avenir Next LT Pro" w:hAnsi="Avenir Next LT Pro"/>
          <w:sz w:val="24"/>
          <w:szCs w:val="24"/>
        </w:rPr>
        <w:t xml:space="preserve"> husband abruptly abandoned her, she was evicted and left to raise her three young children. Desperate and alone, she turned to drugs. Maggie ended up in prison, feeling depressed and hopeless, while her children were placed in foster care. </w:t>
      </w:r>
    </w:p>
    <w:p w14:paraId="6CECE97F" w14:textId="77777777" w:rsidR="00DA1608" w:rsidRDefault="00223612" w:rsidP="00D1629A">
      <w:pPr>
        <w:spacing w:line="480" w:lineRule="auto"/>
        <w:ind w:firstLine="720"/>
        <w:jc w:val="both"/>
        <w:rPr>
          <w:rFonts w:ascii="Avenir Next LT Pro" w:hAnsi="Avenir Next LT Pro"/>
          <w:sz w:val="24"/>
          <w:szCs w:val="24"/>
        </w:rPr>
      </w:pPr>
      <w:r>
        <w:rPr>
          <w:rFonts w:ascii="Avenir Next LT Pro" w:hAnsi="Avenir Next LT Pro"/>
          <w:sz w:val="24"/>
          <w:szCs w:val="24"/>
        </w:rPr>
        <w:t>Two of her children were adopted</w:t>
      </w:r>
      <w:r w:rsidR="00DA1608">
        <w:rPr>
          <w:rFonts w:ascii="Avenir Next LT Pro" w:hAnsi="Avenir Next LT Pro"/>
          <w:sz w:val="24"/>
          <w:szCs w:val="24"/>
        </w:rPr>
        <w:t>,</w:t>
      </w:r>
      <w:r>
        <w:rPr>
          <w:rFonts w:ascii="Avenir Next LT Pro" w:hAnsi="Avenir Next LT Pro"/>
          <w:sz w:val="24"/>
          <w:szCs w:val="24"/>
        </w:rPr>
        <w:t xml:space="preserve"> and Maggie recognizes they are in good homes. However, her </w:t>
      </w:r>
      <w:r w:rsidR="00DA1608">
        <w:rPr>
          <w:rFonts w:ascii="Avenir Next LT Pro" w:hAnsi="Avenir Next LT Pro"/>
          <w:sz w:val="24"/>
          <w:szCs w:val="24"/>
        </w:rPr>
        <w:t xml:space="preserve">son continued to struggle in foster care. </w:t>
      </w:r>
    </w:p>
    <w:p w14:paraId="037B3878" w14:textId="161FF0DA" w:rsidR="00832238" w:rsidRPr="00832238" w:rsidRDefault="007A274C" w:rsidP="00D1629A">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While in prison, Maggie </w:t>
      </w:r>
      <w:r w:rsidR="00977B65">
        <w:rPr>
          <w:rFonts w:ascii="Avenir Next LT Pro" w:hAnsi="Avenir Next LT Pro"/>
          <w:sz w:val="24"/>
          <w:szCs w:val="24"/>
        </w:rPr>
        <w:t xml:space="preserve">experienced a turning point </w:t>
      </w:r>
      <w:r w:rsidR="008759FB">
        <w:rPr>
          <w:rFonts w:ascii="Avenir Next LT Pro" w:hAnsi="Avenir Next LT Pro"/>
          <w:sz w:val="24"/>
          <w:szCs w:val="24"/>
        </w:rPr>
        <w:t xml:space="preserve">that motivated her to </w:t>
      </w:r>
      <w:r w:rsidR="003379C3">
        <w:rPr>
          <w:rFonts w:ascii="Avenir Next LT Pro" w:hAnsi="Avenir Next LT Pro"/>
          <w:sz w:val="24"/>
          <w:szCs w:val="24"/>
        </w:rPr>
        <w:t>get sober</w:t>
      </w:r>
      <w:r w:rsidR="00DA1608">
        <w:rPr>
          <w:rFonts w:ascii="Avenir Next LT Pro" w:hAnsi="Avenir Next LT Pro"/>
          <w:sz w:val="24"/>
          <w:szCs w:val="24"/>
        </w:rPr>
        <w:t xml:space="preserve"> – a visit from </w:t>
      </w:r>
      <w:r w:rsidR="000543D3">
        <w:rPr>
          <w:rFonts w:ascii="Avenir Next LT Pro" w:hAnsi="Avenir Next LT Pro"/>
          <w:sz w:val="24"/>
          <w:szCs w:val="24"/>
        </w:rPr>
        <w:t>her oldest daughter</w:t>
      </w:r>
      <w:r w:rsidR="003379C3">
        <w:rPr>
          <w:rFonts w:ascii="Avenir Next LT Pro" w:hAnsi="Avenir Next LT Pro"/>
          <w:sz w:val="24"/>
          <w:szCs w:val="24"/>
        </w:rPr>
        <w:t xml:space="preserve">. </w:t>
      </w:r>
      <w:r w:rsidR="000543D3">
        <w:rPr>
          <w:rFonts w:ascii="Avenir Next LT Pro" w:hAnsi="Avenir Next LT Pro"/>
          <w:sz w:val="24"/>
          <w:szCs w:val="24"/>
        </w:rPr>
        <w:t>Today, Maggie is out of jail</w:t>
      </w:r>
      <w:r w:rsidR="005E0FB3">
        <w:rPr>
          <w:rFonts w:ascii="Avenir Next LT Pro" w:hAnsi="Avenir Next LT Pro"/>
          <w:sz w:val="24"/>
          <w:szCs w:val="24"/>
        </w:rPr>
        <w:t xml:space="preserve">, </w:t>
      </w:r>
      <w:r w:rsidR="00D1629A">
        <w:rPr>
          <w:rFonts w:ascii="Avenir Next LT Pro" w:hAnsi="Avenir Next LT Pro"/>
          <w:sz w:val="24"/>
          <w:szCs w:val="24"/>
        </w:rPr>
        <w:t>has been sober for five years</w:t>
      </w:r>
      <w:r w:rsidR="005E0FB3">
        <w:rPr>
          <w:rFonts w:ascii="Avenir Next LT Pro" w:hAnsi="Avenir Next LT Pro"/>
          <w:sz w:val="24"/>
          <w:szCs w:val="24"/>
        </w:rPr>
        <w:t>,</w:t>
      </w:r>
      <w:r w:rsidR="00D1629A">
        <w:rPr>
          <w:rFonts w:ascii="Avenir Next LT Pro" w:hAnsi="Avenir Next LT Pro"/>
          <w:sz w:val="24"/>
          <w:szCs w:val="24"/>
        </w:rPr>
        <w:t xml:space="preserve"> and </w:t>
      </w:r>
      <w:r w:rsidR="00832238" w:rsidRPr="00832238">
        <w:rPr>
          <w:rFonts w:ascii="Avenir Next LT Pro" w:hAnsi="Avenir Next LT Pro"/>
          <w:sz w:val="24"/>
          <w:szCs w:val="24"/>
        </w:rPr>
        <w:t xml:space="preserve">maintains an empty bedroom in case her son, who has spent half </w:t>
      </w:r>
      <w:r w:rsidR="005E0FB3">
        <w:rPr>
          <w:rFonts w:ascii="Avenir Next LT Pro" w:hAnsi="Avenir Next LT Pro"/>
          <w:sz w:val="24"/>
          <w:szCs w:val="24"/>
        </w:rPr>
        <w:t xml:space="preserve">his life </w:t>
      </w:r>
      <w:r w:rsidR="00B64126">
        <w:rPr>
          <w:rFonts w:ascii="Avenir Next LT Pro" w:hAnsi="Avenir Next LT Pro"/>
          <w:sz w:val="24"/>
          <w:szCs w:val="24"/>
        </w:rPr>
        <w:t>struggling</w:t>
      </w:r>
      <w:r w:rsidR="00832238" w:rsidRPr="00832238">
        <w:rPr>
          <w:rFonts w:ascii="Avenir Next LT Pro" w:hAnsi="Avenir Next LT Pro"/>
          <w:sz w:val="24"/>
          <w:szCs w:val="24"/>
        </w:rPr>
        <w:t xml:space="preserve"> in </w:t>
      </w:r>
      <w:r w:rsidR="00B64126">
        <w:rPr>
          <w:rFonts w:ascii="Avenir Next LT Pro" w:hAnsi="Avenir Next LT Pro"/>
          <w:sz w:val="24"/>
          <w:szCs w:val="24"/>
        </w:rPr>
        <w:t xml:space="preserve">various </w:t>
      </w:r>
      <w:r w:rsidR="00832238" w:rsidRPr="00832238">
        <w:rPr>
          <w:rFonts w:ascii="Avenir Next LT Pro" w:hAnsi="Avenir Next LT Pro"/>
          <w:sz w:val="24"/>
          <w:szCs w:val="24"/>
        </w:rPr>
        <w:t xml:space="preserve">foster </w:t>
      </w:r>
      <w:r w:rsidR="005E0FB3">
        <w:rPr>
          <w:rFonts w:ascii="Avenir Next LT Pro" w:hAnsi="Avenir Next LT Pro"/>
          <w:sz w:val="24"/>
          <w:szCs w:val="24"/>
        </w:rPr>
        <w:t xml:space="preserve">homes, will someday be allowed to return. </w:t>
      </w:r>
      <w:r w:rsidR="00832238" w:rsidRPr="00832238">
        <w:rPr>
          <w:rFonts w:ascii="Avenir Next LT Pro" w:hAnsi="Avenir Next LT Pro"/>
          <w:sz w:val="24"/>
          <w:szCs w:val="24"/>
        </w:rPr>
        <w:t xml:space="preserve">With a law </w:t>
      </w:r>
      <w:r w:rsidR="00D1629A">
        <w:rPr>
          <w:rFonts w:ascii="Avenir Next LT Pro" w:hAnsi="Avenir Next LT Pro"/>
          <w:sz w:val="24"/>
          <w:szCs w:val="24"/>
        </w:rPr>
        <w:t xml:space="preserve">like HB </w:t>
      </w:r>
      <w:r>
        <w:rPr>
          <w:rFonts w:ascii="Avenir Next LT Pro" w:hAnsi="Avenir Next LT Pro"/>
          <w:sz w:val="24"/>
          <w:szCs w:val="24"/>
        </w:rPr>
        <w:t xml:space="preserve">2486, </w:t>
      </w:r>
      <w:r w:rsidR="00832238" w:rsidRPr="00832238">
        <w:rPr>
          <w:rFonts w:ascii="Avenir Next LT Pro" w:hAnsi="Avenir Next LT Pro"/>
          <w:sz w:val="24"/>
          <w:szCs w:val="24"/>
        </w:rPr>
        <w:t>parents like Maggie</w:t>
      </w:r>
      <w:r w:rsidR="00B64126">
        <w:rPr>
          <w:rFonts w:ascii="Avenir Next LT Pro" w:hAnsi="Avenir Next LT Pro"/>
          <w:sz w:val="24"/>
          <w:szCs w:val="24"/>
        </w:rPr>
        <w:t>, whose rights have been terminated</w:t>
      </w:r>
      <w:r w:rsidR="00A26459">
        <w:rPr>
          <w:rFonts w:ascii="Avenir Next LT Pro" w:hAnsi="Avenir Next LT Pro"/>
          <w:sz w:val="24"/>
          <w:szCs w:val="24"/>
        </w:rPr>
        <w:t>,</w:t>
      </w:r>
      <w:r w:rsidR="00832238" w:rsidRPr="00832238">
        <w:rPr>
          <w:rFonts w:ascii="Avenir Next LT Pro" w:hAnsi="Avenir Next LT Pro"/>
          <w:sz w:val="24"/>
          <w:szCs w:val="24"/>
        </w:rPr>
        <w:t xml:space="preserve"> can rebuild </w:t>
      </w:r>
      <w:proofErr w:type="gramStart"/>
      <w:r w:rsidR="00A26459" w:rsidRPr="00832238">
        <w:rPr>
          <w:rFonts w:ascii="Avenir Next LT Pro" w:hAnsi="Avenir Next LT Pro"/>
          <w:sz w:val="24"/>
          <w:szCs w:val="24"/>
        </w:rPr>
        <w:t>relationships</w:t>
      </w:r>
      <w:proofErr w:type="gramEnd"/>
      <w:r w:rsidR="00832238" w:rsidRPr="00832238">
        <w:rPr>
          <w:rFonts w:ascii="Avenir Next LT Pro" w:hAnsi="Avenir Next LT Pro"/>
          <w:sz w:val="24"/>
          <w:szCs w:val="24"/>
        </w:rPr>
        <w:t xml:space="preserve"> and create a safe and loving environment.</w:t>
      </w:r>
    </w:p>
    <w:p w14:paraId="0105980E" w14:textId="4DEC594B" w:rsidR="00832238" w:rsidRDefault="002A5A71" w:rsidP="00832238">
      <w:pPr>
        <w:spacing w:line="480" w:lineRule="auto"/>
        <w:ind w:firstLine="720"/>
        <w:jc w:val="both"/>
        <w:rPr>
          <w:rFonts w:ascii="Avenir Next LT Pro" w:hAnsi="Avenir Next LT Pro"/>
          <w:sz w:val="24"/>
          <w:szCs w:val="24"/>
        </w:rPr>
      </w:pPr>
      <w:r>
        <w:rPr>
          <w:rFonts w:ascii="Avenir Next LT Pro" w:hAnsi="Avenir Next LT Pro"/>
          <w:sz w:val="24"/>
          <w:szCs w:val="24"/>
        </w:rPr>
        <w:t xml:space="preserve">This </w:t>
      </w:r>
      <w:r w:rsidR="006172AE">
        <w:rPr>
          <w:rFonts w:ascii="Avenir Next LT Pro" w:hAnsi="Avenir Next LT Pro"/>
          <w:sz w:val="24"/>
          <w:szCs w:val="24"/>
        </w:rPr>
        <w:t xml:space="preserve">bill can bring hope back to families. It can give children who would </w:t>
      </w:r>
      <w:r w:rsidR="008D16A5">
        <w:rPr>
          <w:rFonts w:ascii="Avenir Next LT Pro" w:hAnsi="Avenir Next LT Pro"/>
          <w:sz w:val="24"/>
          <w:szCs w:val="24"/>
        </w:rPr>
        <w:t>otherwise have</w:t>
      </w:r>
      <w:r w:rsidR="006172AE">
        <w:rPr>
          <w:rFonts w:ascii="Avenir Next LT Pro" w:hAnsi="Avenir Next LT Pro"/>
          <w:sz w:val="24"/>
          <w:szCs w:val="24"/>
        </w:rPr>
        <w:t xml:space="preserve"> exited care with</w:t>
      </w:r>
      <w:r w:rsidR="00A260F4">
        <w:rPr>
          <w:rFonts w:ascii="Avenir Next LT Pro" w:hAnsi="Avenir Next LT Pro"/>
          <w:sz w:val="24"/>
          <w:szCs w:val="24"/>
        </w:rPr>
        <w:t xml:space="preserve">out </w:t>
      </w:r>
      <w:r w:rsidR="008D16A5">
        <w:rPr>
          <w:rFonts w:ascii="Avenir Next LT Pro" w:hAnsi="Avenir Next LT Pro"/>
          <w:sz w:val="24"/>
          <w:szCs w:val="24"/>
        </w:rPr>
        <w:t>the love and support the</w:t>
      </w:r>
      <w:r w:rsidR="004D60B7">
        <w:rPr>
          <w:rFonts w:ascii="Avenir Next LT Pro" w:hAnsi="Avenir Next LT Pro"/>
          <w:sz w:val="24"/>
          <w:szCs w:val="24"/>
        </w:rPr>
        <w:t>y</w:t>
      </w:r>
      <w:r w:rsidR="008D16A5">
        <w:rPr>
          <w:rFonts w:ascii="Avenir Next LT Pro" w:hAnsi="Avenir Next LT Pro"/>
          <w:sz w:val="24"/>
          <w:szCs w:val="24"/>
        </w:rPr>
        <w:t xml:space="preserve"> need to thrive in adulthood. For these reasons, I ask you to support HB 2486.</w:t>
      </w:r>
    </w:p>
    <w:p w14:paraId="7125B88E" w14:textId="474068FB" w:rsidR="005A4BE8" w:rsidRDefault="005A4BE8">
      <w:pPr>
        <w:spacing w:after="0" w:line="240" w:lineRule="auto"/>
        <w:rPr>
          <w:rFonts w:ascii="Avenir Next LT Pro" w:hAnsi="Avenir Next LT Pro"/>
          <w:sz w:val="24"/>
          <w:szCs w:val="24"/>
        </w:rPr>
      </w:pPr>
      <w:r>
        <w:rPr>
          <w:rFonts w:ascii="Avenir Next LT Pro" w:hAnsi="Avenir Next LT Pro"/>
          <w:sz w:val="24"/>
          <w:szCs w:val="24"/>
        </w:rPr>
        <w:br w:type="page"/>
      </w:r>
    </w:p>
    <w:p w14:paraId="0D083AAE" w14:textId="6C79CDB9" w:rsidR="00EA40DA" w:rsidRPr="00C22309" w:rsidRDefault="005A4BE8" w:rsidP="00832238">
      <w:pPr>
        <w:spacing w:line="480" w:lineRule="auto"/>
        <w:ind w:firstLine="720"/>
        <w:jc w:val="both"/>
        <w:rPr>
          <w:rFonts w:ascii="Avenir Next LT Pro" w:hAnsi="Avenir Next LT Pro"/>
          <w:b/>
          <w:bCs/>
          <w:sz w:val="24"/>
          <w:szCs w:val="24"/>
        </w:rPr>
      </w:pPr>
      <w:r w:rsidRPr="00C22309">
        <w:rPr>
          <w:rFonts w:ascii="Avenir Next LT Pro" w:hAnsi="Avenir Next LT Pro"/>
          <w:b/>
          <w:bCs/>
          <w:sz w:val="24"/>
          <w:szCs w:val="24"/>
        </w:rPr>
        <w:lastRenderedPageBreak/>
        <w:t>Frequently Asked Questions</w:t>
      </w:r>
    </w:p>
    <w:p w14:paraId="5C692E9F" w14:textId="45B29F3C" w:rsidR="0021743C" w:rsidRDefault="005A4BE8" w:rsidP="0021743C">
      <w:pPr>
        <w:spacing w:line="480" w:lineRule="auto"/>
        <w:ind w:left="720"/>
        <w:jc w:val="both"/>
        <w:rPr>
          <w:rFonts w:ascii="Avenir Next LT Pro" w:hAnsi="Avenir Next LT Pro"/>
          <w:b/>
          <w:bCs/>
          <w:sz w:val="24"/>
          <w:szCs w:val="24"/>
        </w:rPr>
      </w:pPr>
      <w:r w:rsidRPr="00C22309">
        <w:rPr>
          <w:rFonts w:ascii="Avenir Next LT Pro" w:hAnsi="Avenir Next LT Pro"/>
          <w:b/>
          <w:bCs/>
          <w:sz w:val="24"/>
          <w:szCs w:val="24"/>
        </w:rPr>
        <w:t xml:space="preserve">Q: Are we just forcing kids back into </w:t>
      </w:r>
      <w:r w:rsidR="002B0A6A">
        <w:rPr>
          <w:rFonts w:ascii="Avenir Next LT Pro" w:hAnsi="Avenir Next LT Pro"/>
          <w:b/>
          <w:bCs/>
          <w:sz w:val="24"/>
          <w:szCs w:val="24"/>
        </w:rPr>
        <w:t xml:space="preserve">an </w:t>
      </w:r>
      <w:r w:rsidRPr="00C22309">
        <w:rPr>
          <w:rFonts w:ascii="Avenir Next LT Pro" w:hAnsi="Avenir Next LT Pro"/>
          <w:b/>
          <w:bCs/>
          <w:sz w:val="24"/>
          <w:szCs w:val="24"/>
        </w:rPr>
        <w:t>unsafe environment?</w:t>
      </w:r>
    </w:p>
    <w:p w14:paraId="780030A5" w14:textId="15B82887" w:rsidR="00244952" w:rsidRPr="0021743C" w:rsidRDefault="005A4BE8" w:rsidP="0021743C">
      <w:pPr>
        <w:spacing w:line="480" w:lineRule="auto"/>
        <w:ind w:firstLine="720"/>
        <w:jc w:val="both"/>
        <w:rPr>
          <w:rFonts w:ascii="Avenir Next LT Pro" w:hAnsi="Avenir Next LT Pro"/>
          <w:b/>
          <w:bCs/>
          <w:sz w:val="24"/>
          <w:szCs w:val="24"/>
        </w:rPr>
      </w:pPr>
      <w:r w:rsidRPr="00C22309">
        <w:rPr>
          <w:rFonts w:ascii="Avenir Next LT Pro" w:hAnsi="Avenir Next LT Pro"/>
          <w:b/>
          <w:bCs/>
          <w:sz w:val="24"/>
          <w:szCs w:val="24"/>
        </w:rPr>
        <w:t>A:</w:t>
      </w:r>
      <w:r>
        <w:rPr>
          <w:rFonts w:ascii="Avenir Next LT Pro" w:hAnsi="Avenir Next LT Pro"/>
          <w:sz w:val="24"/>
          <w:szCs w:val="24"/>
        </w:rPr>
        <w:t xml:space="preserve"> </w:t>
      </w:r>
      <w:r w:rsidR="00C22309">
        <w:rPr>
          <w:rFonts w:ascii="Avenir Next LT Pro" w:hAnsi="Avenir Next LT Pro"/>
          <w:sz w:val="24"/>
          <w:szCs w:val="24"/>
        </w:rPr>
        <w:t xml:space="preserve">No. </w:t>
      </w:r>
      <w:r w:rsidR="006B4C4A">
        <w:rPr>
          <w:rFonts w:ascii="Avenir Next LT Pro" w:hAnsi="Avenir Next LT Pro"/>
          <w:sz w:val="24"/>
          <w:szCs w:val="24"/>
        </w:rPr>
        <w:t>First, t</w:t>
      </w:r>
      <w:r w:rsidR="00C22309">
        <w:rPr>
          <w:rFonts w:ascii="Avenir Next LT Pro" w:hAnsi="Avenir Next LT Pro"/>
          <w:sz w:val="24"/>
          <w:szCs w:val="24"/>
        </w:rPr>
        <w:t xml:space="preserve">he bill requires </w:t>
      </w:r>
      <w:r w:rsidR="00914A59">
        <w:rPr>
          <w:rFonts w:ascii="Avenir Next LT Pro" w:hAnsi="Avenir Next LT Pro"/>
          <w:sz w:val="24"/>
          <w:szCs w:val="24"/>
        </w:rPr>
        <w:t xml:space="preserve">a showing of sufficient </w:t>
      </w:r>
      <w:r w:rsidR="008C0716">
        <w:rPr>
          <w:rFonts w:ascii="Avenir Next LT Pro" w:hAnsi="Avenir Next LT Pro"/>
          <w:sz w:val="24"/>
          <w:szCs w:val="24"/>
        </w:rPr>
        <w:t xml:space="preserve">remediation including the ability and willingness to properly care for the child. This is not designed to shove children back into unsafe environments just for the sake of permanency. </w:t>
      </w:r>
    </w:p>
    <w:p w14:paraId="5880C0AF" w14:textId="68B4B7E8" w:rsidR="00C22309" w:rsidRDefault="009432B0" w:rsidP="0021743C">
      <w:pPr>
        <w:spacing w:line="480" w:lineRule="auto"/>
        <w:ind w:firstLine="720"/>
        <w:jc w:val="both"/>
        <w:rPr>
          <w:rFonts w:ascii="Avenir Next LT Pro" w:hAnsi="Avenir Next LT Pro"/>
          <w:sz w:val="24"/>
          <w:szCs w:val="24"/>
        </w:rPr>
      </w:pPr>
      <w:r>
        <w:rPr>
          <w:rFonts w:ascii="Avenir Next LT Pro" w:hAnsi="Avenir Next LT Pro"/>
          <w:sz w:val="24"/>
          <w:szCs w:val="24"/>
        </w:rPr>
        <w:t>Second</w:t>
      </w:r>
      <w:r w:rsidR="006D175E">
        <w:rPr>
          <w:rFonts w:ascii="Avenir Next LT Pro" w:hAnsi="Avenir Next LT Pro"/>
          <w:sz w:val="24"/>
          <w:szCs w:val="24"/>
        </w:rPr>
        <w:t xml:space="preserve">, </w:t>
      </w:r>
      <w:r w:rsidR="00FF0A74">
        <w:rPr>
          <w:rFonts w:ascii="Avenir Next LT Pro" w:hAnsi="Avenir Next LT Pro"/>
          <w:sz w:val="24"/>
          <w:szCs w:val="24"/>
        </w:rPr>
        <w:t xml:space="preserve">no child will be forced. We are supportive of the </w:t>
      </w:r>
      <w:r>
        <w:rPr>
          <w:rFonts w:ascii="Avenir Next LT Pro" w:hAnsi="Avenir Next LT Pro"/>
          <w:sz w:val="24"/>
          <w:szCs w:val="24"/>
        </w:rPr>
        <w:t xml:space="preserve">amendment that requires a child to give consent. </w:t>
      </w:r>
    </w:p>
    <w:p w14:paraId="11674AA1" w14:textId="2509EF4A" w:rsidR="00C22309" w:rsidRDefault="00244952" w:rsidP="0021743C">
      <w:pPr>
        <w:spacing w:line="480" w:lineRule="auto"/>
        <w:ind w:firstLine="720"/>
        <w:jc w:val="both"/>
        <w:rPr>
          <w:rFonts w:ascii="Avenir Next LT Pro" w:hAnsi="Avenir Next LT Pro"/>
          <w:sz w:val="24"/>
          <w:szCs w:val="24"/>
        </w:rPr>
      </w:pPr>
      <w:r>
        <w:rPr>
          <w:rFonts w:ascii="Avenir Next LT Pro" w:hAnsi="Avenir Next LT Pro"/>
          <w:sz w:val="24"/>
          <w:szCs w:val="24"/>
        </w:rPr>
        <w:t>Third,</w:t>
      </w:r>
      <w:r w:rsidR="00F21BA4">
        <w:rPr>
          <w:rFonts w:ascii="Avenir Next LT Pro" w:hAnsi="Avenir Next LT Pro"/>
          <w:sz w:val="24"/>
          <w:szCs w:val="24"/>
        </w:rPr>
        <w:t xml:space="preserve"> a parent-child relationship cannot be </w:t>
      </w:r>
      <w:r w:rsidR="0021743C">
        <w:rPr>
          <w:rFonts w:ascii="Avenir Next LT Pro" w:hAnsi="Avenir Next LT Pro"/>
          <w:sz w:val="24"/>
          <w:szCs w:val="24"/>
        </w:rPr>
        <w:t>restored</w:t>
      </w:r>
      <w:r w:rsidR="00F21BA4">
        <w:rPr>
          <w:rFonts w:ascii="Avenir Next LT Pro" w:hAnsi="Avenir Next LT Pro"/>
          <w:sz w:val="24"/>
          <w:szCs w:val="24"/>
        </w:rPr>
        <w:t xml:space="preserve"> where </w:t>
      </w:r>
      <w:r w:rsidR="003735E5">
        <w:rPr>
          <w:rFonts w:ascii="Avenir Next LT Pro" w:hAnsi="Avenir Next LT Pro"/>
          <w:sz w:val="24"/>
          <w:szCs w:val="24"/>
        </w:rPr>
        <w:t xml:space="preserve">parental rights were terminated due to </w:t>
      </w:r>
      <w:r w:rsidR="0021743C">
        <w:rPr>
          <w:rFonts w:ascii="Avenir Next LT Pro" w:hAnsi="Avenir Next LT Pro"/>
          <w:sz w:val="24"/>
          <w:szCs w:val="24"/>
        </w:rPr>
        <w:t>serious</w:t>
      </w:r>
      <w:r w:rsidR="003735E5">
        <w:rPr>
          <w:rFonts w:ascii="Avenir Next LT Pro" w:hAnsi="Avenir Next LT Pro"/>
          <w:sz w:val="24"/>
          <w:szCs w:val="24"/>
        </w:rPr>
        <w:t xml:space="preserve"> </w:t>
      </w:r>
      <w:r w:rsidR="0021743C">
        <w:rPr>
          <w:rFonts w:ascii="Avenir Next LT Pro" w:hAnsi="Avenir Next LT Pro"/>
          <w:sz w:val="24"/>
          <w:szCs w:val="24"/>
        </w:rPr>
        <w:t>physical</w:t>
      </w:r>
      <w:r w:rsidR="003735E5">
        <w:rPr>
          <w:rFonts w:ascii="Avenir Next LT Pro" w:hAnsi="Avenir Next LT Pro"/>
          <w:sz w:val="24"/>
          <w:szCs w:val="24"/>
        </w:rPr>
        <w:t xml:space="preserve"> </w:t>
      </w:r>
      <w:r w:rsidR="0021743C">
        <w:rPr>
          <w:rFonts w:ascii="Avenir Next LT Pro" w:hAnsi="Avenir Next LT Pro"/>
          <w:sz w:val="24"/>
          <w:szCs w:val="24"/>
        </w:rPr>
        <w:t>injury</w:t>
      </w:r>
      <w:r w:rsidR="003735E5">
        <w:rPr>
          <w:rFonts w:ascii="Avenir Next LT Pro" w:hAnsi="Avenir Next LT Pro"/>
          <w:sz w:val="24"/>
          <w:szCs w:val="24"/>
        </w:rPr>
        <w:t>, sexual abuse</w:t>
      </w:r>
      <w:r w:rsidR="0021743C">
        <w:rPr>
          <w:rFonts w:ascii="Avenir Next LT Pro" w:hAnsi="Avenir Next LT Pro"/>
          <w:sz w:val="24"/>
          <w:szCs w:val="24"/>
        </w:rPr>
        <w:t>, sexual conduct of a minor, any conduct that resulted in the death of a minor, or a dangerous crime against children.</w:t>
      </w:r>
      <w:r w:rsidR="00796F38">
        <w:rPr>
          <w:rFonts w:ascii="Avenir Next LT Pro" w:hAnsi="Avenir Next LT Pro"/>
          <w:sz w:val="24"/>
          <w:szCs w:val="24"/>
        </w:rPr>
        <w:t xml:space="preserve"> </w:t>
      </w:r>
      <w:r w:rsidR="0021743C">
        <w:rPr>
          <w:rFonts w:ascii="Avenir Next LT Pro" w:hAnsi="Avenir Next LT Pro"/>
          <w:sz w:val="24"/>
          <w:szCs w:val="24"/>
        </w:rPr>
        <w:t xml:space="preserve"> </w:t>
      </w:r>
    </w:p>
    <w:p w14:paraId="438C1118" w14:textId="29CD962E" w:rsidR="00C22309" w:rsidRPr="00796F38" w:rsidRDefault="006B4C4A" w:rsidP="00832238">
      <w:pPr>
        <w:spacing w:line="480" w:lineRule="auto"/>
        <w:ind w:firstLine="720"/>
        <w:jc w:val="both"/>
        <w:rPr>
          <w:rFonts w:ascii="Avenir Next LT Pro" w:hAnsi="Avenir Next LT Pro"/>
          <w:b/>
          <w:bCs/>
          <w:sz w:val="24"/>
          <w:szCs w:val="24"/>
        </w:rPr>
      </w:pPr>
      <w:r w:rsidRPr="00796F38">
        <w:rPr>
          <w:rFonts w:ascii="Avenir Next LT Pro" w:hAnsi="Avenir Next LT Pro"/>
          <w:b/>
          <w:bCs/>
          <w:sz w:val="24"/>
          <w:szCs w:val="24"/>
        </w:rPr>
        <w:t xml:space="preserve">Q: </w:t>
      </w:r>
      <w:r w:rsidR="00C22309" w:rsidRPr="00796F38">
        <w:rPr>
          <w:rFonts w:ascii="Avenir Next LT Pro" w:hAnsi="Avenir Next LT Pro"/>
          <w:b/>
          <w:bCs/>
          <w:sz w:val="24"/>
          <w:szCs w:val="24"/>
        </w:rPr>
        <w:t>Wil</w:t>
      </w:r>
      <w:r w:rsidR="00F96377" w:rsidRPr="00796F38">
        <w:rPr>
          <w:rFonts w:ascii="Avenir Next LT Pro" w:hAnsi="Avenir Next LT Pro"/>
          <w:b/>
          <w:bCs/>
          <w:sz w:val="24"/>
          <w:szCs w:val="24"/>
        </w:rPr>
        <w:t>l</w:t>
      </w:r>
      <w:r w:rsidR="00C22309" w:rsidRPr="00796F38">
        <w:rPr>
          <w:rFonts w:ascii="Avenir Next LT Pro" w:hAnsi="Avenir Next LT Pro"/>
          <w:b/>
          <w:bCs/>
          <w:sz w:val="24"/>
          <w:szCs w:val="24"/>
        </w:rPr>
        <w:t xml:space="preserve"> this apply to young children?</w:t>
      </w:r>
    </w:p>
    <w:p w14:paraId="0C84587C" w14:textId="409AB228" w:rsidR="005A4BE8" w:rsidRPr="006B4C4A" w:rsidRDefault="00796F38" w:rsidP="00796F38">
      <w:pPr>
        <w:pStyle w:val="ListParagraph"/>
        <w:spacing w:line="480" w:lineRule="auto"/>
        <w:ind w:left="0" w:firstLine="720"/>
        <w:jc w:val="both"/>
        <w:rPr>
          <w:rFonts w:ascii="Avenir Next LT Pro" w:hAnsi="Avenir Next LT Pro"/>
          <w:sz w:val="24"/>
          <w:szCs w:val="24"/>
        </w:rPr>
      </w:pPr>
      <w:r w:rsidRPr="00796F38">
        <w:rPr>
          <w:rFonts w:ascii="Avenir Next LT Pro" w:hAnsi="Avenir Next LT Pro"/>
          <w:b/>
          <w:bCs/>
          <w:sz w:val="24"/>
          <w:szCs w:val="24"/>
        </w:rPr>
        <w:t>A.</w:t>
      </w:r>
      <w:r w:rsidRPr="00796F38">
        <w:rPr>
          <w:rFonts w:ascii="Avenir Next LT Pro" w:hAnsi="Avenir Next LT Pro"/>
          <w:sz w:val="24"/>
          <w:szCs w:val="24"/>
        </w:rPr>
        <w:t xml:space="preserve"> </w:t>
      </w:r>
      <w:r w:rsidR="005A4BE8" w:rsidRPr="006B4C4A">
        <w:rPr>
          <w:rFonts w:ascii="Avenir Next LT Pro" w:hAnsi="Avenir Next LT Pro"/>
          <w:sz w:val="24"/>
          <w:szCs w:val="24"/>
        </w:rPr>
        <w:t xml:space="preserve">No. </w:t>
      </w:r>
      <w:r w:rsidR="00BA336A">
        <w:rPr>
          <w:rFonts w:ascii="Avenir Next LT Pro" w:hAnsi="Avenir Next LT Pro"/>
          <w:sz w:val="24"/>
          <w:szCs w:val="24"/>
        </w:rPr>
        <w:t>De facto, t</w:t>
      </w:r>
      <w:r w:rsidR="005A4BE8" w:rsidRPr="006B4C4A">
        <w:rPr>
          <w:rFonts w:ascii="Avenir Next LT Pro" w:hAnsi="Avenir Next LT Pro"/>
          <w:sz w:val="24"/>
          <w:szCs w:val="24"/>
        </w:rPr>
        <w:t xml:space="preserve">his bill </w:t>
      </w:r>
      <w:r w:rsidR="00F57C62" w:rsidRPr="006B4C4A">
        <w:rPr>
          <w:rFonts w:ascii="Avenir Next LT Pro" w:hAnsi="Avenir Next LT Pro"/>
          <w:sz w:val="24"/>
          <w:szCs w:val="24"/>
        </w:rPr>
        <w:t xml:space="preserve">will impact </w:t>
      </w:r>
      <w:r w:rsidR="00F96377">
        <w:rPr>
          <w:rFonts w:ascii="Avenir Next LT Pro" w:hAnsi="Avenir Next LT Pro"/>
          <w:sz w:val="24"/>
          <w:szCs w:val="24"/>
        </w:rPr>
        <w:t xml:space="preserve">older </w:t>
      </w:r>
      <w:r w:rsidR="00BA336A">
        <w:rPr>
          <w:rFonts w:ascii="Avenir Next LT Pro" w:hAnsi="Avenir Next LT Pro"/>
          <w:sz w:val="24"/>
          <w:szCs w:val="24"/>
        </w:rPr>
        <w:t>youth</w:t>
      </w:r>
      <w:r w:rsidR="00F57C62" w:rsidRPr="006B4C4A">
        <w:rPr>
          <w:rFonts w:ascii="Avenir Next LT Pro" w:hAnsi="Avenir Next LT Pro"/>
          <w:sz w:val="24"/>
          <w:szCs w:val="24"/>
        </w:rPr>
        <w:t xml:space="preserve"> in care</w:t>
      </w:r>
      <w:r w:rsidR="00F96377">
        <w:rPr>
          <w:rFonts w:ascii="Avenir Next LT Pro" w:hAnsi="Avenir Next LT Pro"/>
          <w:sz w:val="24"/>
          <w:szCs w:val="24"/>
        </w:rPr>
        <w:t xml:space="preserve"> –</w:t>
      </w:r>
      <w:r w:rsidR="00F57C62" w:rsidRPr="006B4C4A">
        <w:rPr>
          <w:rFonts w:ascii="Avenir Next LT Pro" w:hAnsi="Avenir Next LT Pro"/>
          <w:sz w:val="24"/>
          <w:szCs w:val="24"/>
        </w:rPr>
        <w:t xml:space="preserve"> children</w:t>
      </w:r>
      <w:r w:rsidR="00F96377">
        <w:rPr>
          <w:rFonts w:ascii="Avenir Next LT Pro" w:hAnsi="Avenir Next LT Pro"/>
          <w:sz w:val="24"/>
          <w:szCs w:val="24"/>
        </w:rPr>
        <w:t xml:space="preserve"> </w:t>
      </w:r>
      <w:r w:rsidR="00F57C62" w:rsidRPr="006B4C4A">
        <w:rPr>
          <w:rFonts w:ascii="Avenir Next LT Pro" w:hAnsi="Avenir Next LT Pro"/>
          <w:sz w:val="24"/>
          <w:szCs w:val="24"/>
        </w:rPr>
        <w:t xml:space="preserve">who </w:t>
      </w:r>
      <w:r w:rsidR="004731A4" w:rsidRPr="006B4C4A">
        <w:rPr>
          <w:rFonts w:ascii="Avenir Next LT Pro" w:hAnsi="Avenir Next LT Pro"/>
          <w:sz w:val="24"/>
          <w:szCs w:val="24"/>
        </w:rPr>
        <w:t>can express</w:t>
      </w:r>
      <w:r w:rsidR="00F57C62" w:rsidRPr="006B4C4A">
        <w:rPr>
          <w:rFonts w:ascii="Avenir Next LT Pro" w:hAnsi="Avenir Next LT Pro"/>
          <w:sz w:val="24"/>
          <w:szCs w:val="24"/>
        </w:rPr>
        <w:t xml:space="preserve"> their wishes</w:t>
      </w:r>
      <w:r w:rsidR="004731A4" w:rsidRPr="006B4C4A">
        <w:rPr>
          <w:rFonts w:ascii="Avenir Next LT Pro" w:hAnsi="Avenir Next LT Pro"/>
          <w:sz w:val="24"/>
          <w:szCs w:val="24"/>
        </w:rPr>
        <w:t xml:space="preserve"> and give consent to restore the parent-child relationship</w:t>
      </w:r>
      <w:r w:rsidR="00BA336A">
        <w:rPr>
          <w:rFonts w:ascii="Avenir Next LT Pro" w:hAnsi="Avenir Next LT Pro"/>
          <w:sz w:val="24"/>
          <w:szCs w:val="24"/>
        </w:rPr>
        <w:t xml:space="preserve"> and who are unlikely to obtain a permanent placement</w:t>
      </w:r>
      <w:r w:rsidR="00244952">
        <w:rPr>
          <w:rFonts w:ascii="Avenir Next LT Pro" w:hAnsi="Avenir Next LT Pro"/>
          <w:sz w:val="24"/>
          <w:szCs w:val="24"/>
        </w:rPr>
        <w:t xml:space="preserve"> but for the restoration of the parent-child relationship.</w:t>
      </w:r>
      <w:r w:rsidR="004731A4" w:rsidRPr="006B4C4A">
        <w:rPr>
          <w:rFonts w:ascii="Avenir Next LT Pro" w:hAnsi="Avenir Next LT Pro"/>
          <w:sz w:val="24"/>
          <w:szCs w:val="24"/>
        </w:rPr>
        <w:t xml:space="preserve"> </w:t>
      </w:r>
    </w:p>
    <w:sectPr w:rsidR="005A4BE8" w:rsidRPr="006B4C4A" w:rsidSect="002B052C">
      <w:headerReference w:type="default" r:id="rId17"/>
      <w:footerReference w:type="default" r:id="rId18"/>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060E" w14:textId="77777777" w:rsidR="002B052C" w:rsidRDefault="002B052C" w:rsidP="00036503">
      <w:r>
        <w:separator/>
      </w:r>
    </w:p>
  </w:endnote>
  <w:endnote w:type="continuationSeparator" w:id="0">
    <w:p w14:paraId="7829233C" w14:textId="77777777" w:rsidR="002B052C" w:rsidRDefault="002B052C" w:rsidP="00036503">
      <w:r>
        <w:continuationSeparator/>
      </w:r>
    </w:p>
  </w:endnote>
  <w:endnote w:type="continuationNotice" w:id="1">
    <w:p w14:paraId="060D5EED" w14:textId="77777777" w:rsidR="002B052C" w:rsidRDefault="002B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5BAD" w14:textId="77777777" w:rsidR="00DB27D9" w:rsidRDefault="00DB27D9" w:rsidP="00DB27D9">
    <w:pPr>
      <w:pStyle w:val="Footer"/>
      <w:ind w:left="4680" w:hanging="4680"/>
      <w:jc w:val="center"/>
      <w:rPr>
        <w:rFonts w:ascii="Avenir Next" w:hAnsi="Avenir Next"/>
        <w:sz w:val="18"/>
        <w:szCs w:val="18"/>
      </w:rPr>
    </w:pPr>
  </w:p>
  <w:p w14:paraId="325EFA3E" w14:textId="6871EFB2" w:rsidR="00DB27D9" w:rsidRPr="00E71750" w:rsidRDefault="00DB27D9" w:rsidP="00DB27D9">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85018  |  602.710.1135</w:t>
    </w:r>
  </w:p>
  <w:sdt>
    <w:sdtPr>
      <w:id w:val="1008329129"/>
      <w:docPartObj>
        <w:docPartGallery w:val="Page Numbers (Bottom of Page)"/>
        <w:docPartUnique/>
      </w:docPartObj>
    </w:sdtPr>
    <w:sdtEndPr>
      <w:rPr>
        <w:noProof/>
        <w:sz w:val="18"/>
        <w:szCs w:val="18"/>
      </w:rPr>
    </w:sdtEndPr>
    <w:sdtContent>
      <w:p w14:paraId="3686A38F" w14:textId="5436F8E3" w:rsidR="00036503" w:rsidRPr="00DB27D9" w:rsidRDefault="00DB27D9" w:rsidP="00DB27D9">
        <w:pPr>
          <w:pStyle w:val="Footer"/>
          <w:jc w:val="right"/>
          <w:rPr>
            <w:sz w:val="18"/>
            <w:szCs w:val="18"/>
          </w:rPr>
        </w:pPr>
        <w:r w:rsidRPr="00DB27D9">
          <w:rPr>
            <w:sz w:val="18"/>
            <w:szCs w:val="18"/>
          </w:rPr>
          <w:fldChar w:fldCharType="begin"/>
        </w:r>
        <w:r w:rsidRPr="00DB27D9">
          <w:rPr>
            <w:sz w:val="18"/>
            <w:szCs w:val="18"/>
          </w:rPr>
          <w:instrText xml:space="preserve"> PAGE   \* MERGEFORMAT </w:instrText>
        </w:r>
        <w:r w:rsidRPr="00DB27D9">
          <w:rPr>
            <w:sz w:val="18"/>
            <w:szCs w:val="18"/>
          </w:rPr>
          <w:fldChar w:fldCharType="separate"/>
        </w:r>
        <w:r w:rsidRPr="00DB27D9">
          <w:rPr>
            <w:noProof/>
            <w:sz w:val="18"/>
            <w:szCs w:val="18"/>
          </w:rPr>
          <w:t>2</w:t>
        </w:r>
        <w:r w:rsidRPr="00DB27D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FF1D" w14:textId="77777777" w:rsidR="002B052C" w:rsidRDefault="002B052C" w:rsidP="00036503">
      <w:r>
        <w:separator/>
      </w:r>
    </w:p>
  </w:footnote>
  <w:footnote w:type="continuationSeparator" w:id="0">
    <w:p w14:paraId="350913E2" w14:textId="77777777" w:rsidR="002B052C" w:rsidRDefault="002B052C" w:rsidP="00036503">
      <w:r>
        <w:continuationSeparator/>
      </w:r>
    </w:p>
  </w:footnote>
  <w:footnote w:type="continuationNotice" w:id="1">
    <w:p w14:paraId="6D2164BD" w14:textId="77777777" w:rsidR="002B052C" w:rsidRDefault="002B0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4640F837" w:rsidR="00036503" w:rsidRDefault="00692A44" w:rsidP="006B707C">
    <w:pPr>
      <w:pStyle w:val="Header"/>
      <w:jc w:val="center"/>
    </w:pPr>
    <w:r>
      <w:rPr>
        <w:noProof/>
      </w:rPr>
      <w:drawing>
        <wp:inline distT="0" distB="0" distL="0" distR="0" wp14:anchorId="457F2302" wp14:editId="396ED314">
          <wp:extent cx="1256030" cy="530225"/>
          <wp:effectExtent l="0" t="0" r="1270" b="3175"/>
          <wp:docPr id="2" name="Picture 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 Tea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36484"/>
    <w:multiLevelType w:val="hybridMultilevel"/>
    <w:tmpl w:val="7168FB26"/>
    <w:lvl w:ilvl="0" w:tplc="720CD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474E54"/>
    <w:multiLevelType w:val="hybridMultilevel"/>
    <w:tmpl w:val="68CCE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B105BE"/>
    <w:multiLevelType w:val="hybridMultilevel"/>
    <w:tmpl w:val="669E2A8A"/>
    <w:lvl w:ilvl="0" w:tplc="1AB4E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088085">
    <w:abstractNumId w:val="1"/>
  </w:num>
  <w:num w:numId="2" w16cid:durableId="1799378880">
    <w:abstractNumId w:val="2"/>
  </w:num>
  <w:num w:numId="3" w16cid:durableId="1835336857">
    <w:abstractNumId w:val="0"/>
  </w:num>
  <w:num w:numId="4" w16cid:durableId="1341160094">
    <w:abstractNumId w:val="4"/>
  </w:num>
  <w:num w:numId="5" w16cid:durableId="1510369620">
    <w:abstractNumId w:val="5"/>
  </w:num>
  <w:num w:numId="6" w16cid:durableId="765081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3sDA3MTSwMLW0NDRW0lEKTi0uzszPAykwrgUAt1SuNywAAAA="/>
  </w:docVars>
  <w:rsids>
    <w:rsidRoot w:val="00036503"/>
    <w:rsid w:val="0002127F"/>
    <w:rsid w:val="00033590"/>
    <w:rsid w:val="00034797"/>
    <w:rsid w:val="0003599A"/>
    <w:rsid w:val="00036503"/>
    <w:rsid w:val="000543D3"/>
    <w:rsid w:val="0007049F"/>
    <w:rsid w:val="00097506"/>
    <w:rsid w:val="000A1ECB"/>
    <w:rsid w:val="000A6486"/>
    <w:rsid w:val="00187795"/>
    <w:rsid w:val="0021743C"/>
    <w:rsid w:val="00223612"/>
    <w:rsid w:val="002422C0"/>
    <w:rsid w:val="00244952"/>
    <w:rsid w:val="00262DB9"/>
    <w:rsid w:val="00267131"/>
    <w:rsid w:val="002A49D4"/>
    <w:rsid w:val="002A5A71"/>
    <w:rsid w:val="002B052C"/>
    <w:rsid w:val="002B0A6A"/>
    <w:rsid w:val="002D0731"/>
    <w:rsid w:val="002F4039"/>
    <w:rsid w:val="003128D1"/>
    <w:rsid w:val="00324EF4"/>
    <w:rsid w:val="003379C3"/>
    <w:rsid w:val="003735E5"/>
    <w:rsid w:val="003F5B2E"/>
    <w:rsid w:val="00410DE5"/>
    <w:rsid w:val="004378DF"/>
    <w:rsid w:val="004655EB"/>
    <w:rsid w:val="004731A4"/>
    <w:rsid w:val="0048209A"/>
    <w:rsid w:val="0048597F"/>
    <w:rsid w:val="00497F55"/>
    <w:rsid w:val="004A5203"/>
    <w:rsid w:val="004C6ACF"/>
    <w:rsid w:val="004C76A6"/>
    <w:rsid w:val="004C7E99"/>
    <w:rsid w:val="004D60B7"/>
    <w:rsid w:val="004F35A0"/>
    <w:rsid w:val="00567DE3"/>
    <w:rsid w:val="00587879"/>
    <w:rsid w:val="005934A1"/>
    <w:rsid w:val="005A4BE8"/>
    <w:rsid w:val="005C2175"/>
    <w:rsid w:val="005D70C4"/>
    <w:rsid w:val="005E0FB3"/>
    <w:rsid w:val="005E5BAF"/>
    <w:rsid w:val="00601217"/>
    <w:rsid w:val="00610ACB"/>
    <w:rsid w:val="006172AE"/>
    <w:rsid w:val="006372C4"/>
    <w:rsid w:val="006569F9"/>
    <w:rsid w:val="00692A44"/>
    <w:rsid w:val="006B4C4A"/>
    <w:rsid w:val="006B707C"/>
    <w:rsid w:val="006D175E"/>
    <w:rsid w:val="00707D06"/>
    <w:rsid w:val="007217B8"/>
    <w:rsid w:val="00722147"/>
    <w:rsid w:val="00730BBB"/>
    <w:rsid w:val="0077151B"/>
    <w:rsid w:val="00783A68"/>
    <w:rsid w:val="00790465"/>
    <w:rsid w:val="007954CE"/>
    <w:rsid w:val="00796F38"/>
    <w:rsid w:val="007A1B3C"/>
    <w:rsid w:val="007A274C"/>
    <w:rsid w:val="007A35D6"/>
    <w:rsid w:val="007A4E01"/>
    <w:rsid w:val="007A7FBC"/>
    <w:rsid w:val="0081032A"/>
    <w:rsid w:val="0081368F"/>
    <w:rsid w:val="00832238"/>
    <w:rsid w:val="0084248E"/>
    <w:rsid w:val="00850113"/>
    <w:rsid w:val="0086528B"/>
    <w:rsid w:val="008753FE"/>
    <w:rsid w:val="008759FB"/>
    <w:rsid w:val="008C0716"/>
    <w:rsid w:val="008D16A5"/>
    <w:rsid w:val="008F5EF1"/>
    <w:rsid w:val="00903ACE"/>
    <w:rsid w:val="00914A59"/>
    <w:rsid w:val="00927B36"/>
    <w:rsid w:val="009432B0"/>
    <w:rsid w:val="0095764C"/>
    <w:rsid w:val="00963D39"/>
    <w:rsid w:val="00977B65"/>
    <w:rsid w:val="009C0FD8"/>
    <w:rsid w:val="009F0A46"/>
    <w:rsid w:val="00A06B88"/>
    <w:rsid w:val="00A260F4"/>
    <w:rsid w:val="00A26459"/>
    <w:rsid w:val="00A72D32"/>
    <w:rsid w:val="00A80BC3"/>
    <w:rsid w:val="00A913EB"/>
    <w:rsid w:val="00A92A5D"/>
    <w:rsid w:val="00AB78F3"/>
    <w:rsid w:val="00AC169A"/>
    <w:rsid w:val="00B222C4"/>
    <w:rsid w:val="00B32453"/>
    <w:rsid w:val="00B64126"/>
    <w:rsid w:val="00B719DA"/>
    <w:rsid w:val="00BA336A"/>
    <w:rsid w:val="00BB3507"/>
    <w:rsid w:val="00C0440E"/>
    <w:rsid w:val="00C22309"/>
    <w:rsid w:val="00C353C5"/>
    <w:rsid w:val="00C5064E"/>
    <w:rsid w:val="00C55148"/>
    <w:rsid w:val="00C90F03"/>
    <w:rsid w:val="00CA36FD"/>
    <w:rsid w:val="00CE1270"/>
    <w:rsid w:val="00D1629A"/>
    <w:rsid w:val="00D24333"/>
    <w:rsid w:val="00D53649"/>
    <w:rsid w:val="00D64A1B"/>
    <w:rsid w:val="00D860C1"/>
    <w:rsid w:val="00DA1608"/>
    <w:rsid w:val="00DA3610"/>
    <w:rsid w:val="00DB27D9"/>
    <w:rsid w:val="00DC73AE"/>
    <w:rsid w:val="00DE32C5"/>
    <w:rsid w:val="00DF714B"/>
    <w:rsid w:val="00E025B9"/>
    <w:rsid w:val="00E71750"/>
    <w:rsid w:val="00EA40DA"/>
    <w:rsid w:val="00EC7CB5"/>
    <w:rsid w:val="00EE6163"/>
    <w:rsid w:val="00F02225"/>
    <w:rsid w:val="00F162D6"/>
    <w:rsid w:val="00F162F8"/>
    <w:rsid w:val="00F21BA4"/>
    <w:rsid w:val="00F45E59"/>
    <w:rsid w:val="00F57C62"/>
    <w:rsid w:val="00F75FF4"/>
    <w:rsid w:val="00F96377"/>
    <w:rsid w:val="00FC35D3"/>
    <w:rsid w:val="00FD4930"/>
    <w:rsid w:val="00FE6582"/>
    <w:rsid w:val="00F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semiHidden/>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 w:type="character" w:styleId="UnresolvedMention">
    <w:name w:val="Unresolved Mention"/>
    <w:basedOn w:val="DefaultParagraphFont"/>
    <w:uiPriority w:val="99"/>
    <w:semiHidden/>
    <w:unhideWhenUsed/>
    <w:rsid w:val="00C0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ecf.org/blog/child-welfare-and-foster-care-statistic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ter.aecf.org/data/bar/6676-children-in-child-welfare-system-who-have-been-adopted-by-age-group?loc=1&amp;loc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mprintnews.org/top-stories/new-texas-laws-empower-parents-who-had-been-previously-deemed-unfit/5989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documents/cb/afcars-report-29.pdf" TargetMode="External"/><Relationship Id="rId5" Type="http://schemas.openxmlformats.org/officeDocument/2006/relationships/numbering" Target="numbering.xml"/><Relationship Id="rId15" Type="http://schemas.openxmlformats.org/officeDocument/2006/relationships/hyperlink" Target="https://datacenter.aecf.org/data/tables/10872-youth-transitioning-out-of-foster-care-currently-employed-part-or-full-time-by-race-ethnicity?loc=1&amp;loct=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enter.aecf.org/data/tables/10865-youth-transitioning-out-of-foster-care-incarcerated-in-the-past-two-years?loc=1&amp;loct=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complete xmlns="0b582083-d483-48ff-98e4-a8e0cb44a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6" ma:contentTypeDescription="Create a new document." ma:contentTypeScope="" ma:versionID="1fca56832471b1c4c368902988777501">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5cdeebbcd89a389ff75b1c9d3ff4c821"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C01FF-4777-42B0-90E0-63C7884BEE62}">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2.xml><?xml version="1.0" encoding="utf-8"?>
<ds:datastoreItem xmlns:ds="http://schemas.openxmlformats.org/officeDocument/2006/customXml" ds:itemID="{C7D4DF9C-5D06-4105-BD40-32E40655B461}">
  <ds:schemaRefs>
    <ds:schemaRef ds:uri="http://schemas.microsoft.com/sharepoint/v3/contenttype/forms"/>
  </ds:schemaRefs>
</ds:datastoreItem>
</file>

<file path=customXml/itemProps3.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4.xml><?xml version="1.0" encoding="utf-8"?>
<ds:datastoreItem xmlns:ds="http://schemas.openxmlformats.org/officeDocument/2006/customXml" ds:itemID="{0CE19751-FAF0-4857-8FF9-0E880F287A83}"/>
</file>

<file path=docProps/app.xml><?xml version="1.0" encoding="utf-8"?>
<Properties xmlns="http://schemas.openxmlformats.org/officeDocument/2006/extended-properties" xmlns:vt="http://schemas.openxmlformats.org/officeDocument/2006/docPropsVTypes">
  <Template>Normal</Template>
  <TotalTime>100</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Bradley Galbraith</cp:lastModifiedBy>
  <cp:revision>94</cp:revision>
  <dcterms:created xsi:type="dcterms:W3CDTF">2024-01-29T20:40:00Z</dcterms:created>
  <dcterms:modified xsi:type="dcterms:W3CDTF">2024-03-08T15:16:00Z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